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58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7"/>
        <w:gridCol w:w="5933"/>
      </w:tblGrid>
      <w:tr w:rsidR="008609DA" w:rsidRPr="00BC502D" w14:paraId="7E170998" w14:textId="77777777" w:rsidTr="00D50E88">
        <w:trPr>
          <w:trHeight w:val="1295"/>
        </w:trPr>
        <w:tc>
          <w:tcPr>
            <w:tcW w:w="8575" w:type="dxa"/>
          </w:tcPr>
          <w:tbl>
            <w:tblPr>
              <w:tblpPr w:leftFromText="180" w:rightFromText="180" w:vertAnchor="page" w:horzAnchor="margin" w:tblpY="101"/>
              <w:tblOverlap w:val="never"/>
              <w:tblW w:w="843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070"/>
              <w:gridCol w:w="2520"/>
              <w:gridCol w:w="810"/>
              <w:gridCol w:w="3031"/>
            </w:tblGrid>
            <w:tr w:rsidR="008609DA" w:rsidRPr="0061591A" w14:paraId="73D3ABBF" w14:textId="77777777" w:rsidTr="00FB0955"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C1360B" w14:textId="77777777" w:rsidR="008609DA" w:rsidRPr="0094641D" w:rsidRDefault="008609DA" w:rsidP="00FB0955">
                  <w:pPr>
                    <w:keepNext/>
                    <w:tabs>
                      <w:tab w:val="left" w:pos="7094"/>
                    </w:tabs>
                    <w:spacing w:before="120"/>
                    <w:ind w:left="-18" w:right="-367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94641D">
                    <w:rPr>
                      <w:rFonts w:ascii="Arial" w:hAnsi="Arial" w:cs="Arial"/>
                      <w:b/>
                      <w:sz w:val="20"/>
                      <w:szCs w:val="20"/>
                    </w:rPr>
                    <w:t>Period of Comment: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4327CD" w14:textId="3B72DD83" w:rsidR="008609DA" w:rsidRPr="0061591A" w:rsidRDefault="00426DE8" w:rsidP="003130C7">
                  <w:pPr>
                    <w:keepNext/>
                    <w:tabs>
                      <w:tab w:val="left" w:pos="7094"/>
                    </w:tabs>
                    <w:spacing w:before="120"/>
                    <w:ind w:left="-18" w:right="-367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February 1</w:t>
                  </w:r>
                  <w:r w:rsidR="003130C7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  <w:r w:rsidR="00C7102C">
                    <w:rPr>
                      <w:rFonts w:ascii="Arial" w:hAnsi="Arial" w:cs="Arial"/>
                      <w:sz w:val="20"/>
                      <w:szCs w:val="20"/>
                    </w:rPr>
                    <w:t>, 2020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5ABB37" w14:textId="77777777" w:rsidR="008609DA" w:rsidRPr="0061591A" w:rsidRDefault="008609DA" w:rsidP="00FB0955">
                  <w:pPr>
                    <w:keepNext/>
                    <w:tabs>
                      <w:tab w:val="left" w:pos="7094"/>
                    </w:tabs>
                    <w:spacing w:before="120"/>
                    <w:ind w:left="-18" w:right="-349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591A">
                    <w:rPr>
                      <w:rFonts w:ascii="Arial" w:hAnsi="Arial" w:cs="Arial"/>
                      <w:sz w:val="20"/>
                      <w:szCs w:val="20"/>
                    </w:rPr>
                    <w:t>through</w:t>
                  </w:r>
                </w:p>
              </w:tc>
              <w:tc>
                <w:tcPr>
                  <w:tcW w:w="30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CCFB5C" w14:textId="26FD10B1" w:rsidR="008609DA" w:rsidRPr="0061591A" w:rsidRDefault="00426DE8" w:rsidP="003130C7">
                  <w:pPr>
                    <w:keepNext/>
                    <w:tabs>
                      <w:tab w:val="left" w:pos="7094"/>
                    </w:tabs>
                    <w:spacing w:before="120"/>
                    <w:ind w:left="-18" w:right="-36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February 2</w:t>
                  </w:r>
                  <w:r w:rsidR="003130C7">
                    <w:rPr>
                      <w:rFonts w:ascii="Arial" w:hAnsi="Arial" w:cs="Arial"/>
                      <w:sz w:val="20"/>
                      <w:szCs w:val="20"/>
                    </w:rPr>
                    <w:t>8</w:t>
                  </w:r>
                  <w:bookmarkStart w:id="0" w:name="_GoBack"/>
                  <w:bookmarkEnd w:id="0"/>
                  <w:r w:rsidR="00C7102C">
                    <w:rPr>
                      <w:rFonts w:ascii="Arial" w:hAnsi="Arial" w:cs="Arial"/>
                      <w:sz w:val="20"/>
                      <w:szCs w:val="20"/>
                    </w:rPr>
                    <w:t>, 2020</w:t>
                  </w:r>
                </w:p>
              </w:tc>
            </w:tr>
            <w:tr w:rsidR="008609DA" w:rsidRPr="0061591A" w14:paraId="6794A6AF" w14:textId="77777777" w:rsidTr="00FB0955"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70A87D" w14:textId="77777777" w:rsidR="008609DA" w:rsidRPr="0094641D" w:rsidRDefault="008609DA" w:rsidP="00FB0955">
                  <w:pPr>
                    <w:keepNext/>
                    <w:spacing w:before="12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94641D">
                    <w:rPr>
                      <w:rFonts w:ascii="Arial" w:hAnsi="Arial" w:cs="Arial"/>
                      <w:b/>
                      <w:sz w:val="20"/>
                      <w:szCs w:val="20"/>
                    </w:rPr>
                    <w:t>Comments From:</w:t>
                  </w:r>
                </w:p>
              </w:tc>
              <w:bookmarkStart w:id="1" w:name="Text6"/>
              <w:tc>
                <w:tcPr>
                  <w:tcW w:w="636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FC7EAD" w14:textId="77777777" w:rsidR="008609DA" w:rsidRPr="0061591A" w:rsidRDefault="008609DA" w:rsidP="00FB0955">
                  <w:pPr>
                    <w:keepNext/>
                    <w:tabs>
                      <w:tab w:val="left" w:pos="7094"/>
                    </w:tabs>
                    <w:spacing w:before="120"/>
                    <w:ind w:left="-18" w:right="-367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591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>
                          <w:default w:val="Company Name"/>
                        </w:textInput>
                      </w:ffData>
                    </w:fldChar>
                  </w:r>
                  <w:r w:rsidRPr="0061591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61591A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61591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61591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Company Name</w:t>
                  </w:r>
                  <w:r w:rsidRPr="0061591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1"/>
                </w:p>
              </w:tc>
            </w:tr>
            <w:tr w:rsidR="008609DA" w:rsidRPr="0061591A" w14:paraId="177E3166" w14:textId="77777777" w:rsidTr="00FB0955"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CB80BC" w14:textId="77777777" w:rsidR="008609DA" w:rsidRPr="0094641D" w:rsidRDefault="008609DA" w:rsidP="00405269">
                  <w:pPr>
                    <w:keepNext/>
                    <w:spacing w:before="12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94641D">
                    <w:rPr>
                      <w:rFonts w:ascii="Arial" w:hAnsi="Arial" w:cs="Arial"/>
                      <w:b/>
                      <w:sz w:val="20"/>
                      <w:szCs w:val="20"/>
                    </w:rPr>
                    <w:t>Date:</w:t>
                  </w:r>
                </w:p>
              </w:tc>
              <w:tc>
                <w:tcPr>
                  <w:tcW w:w="636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167B1F" w14:textId="77777777" w:rsidR="008609DA" w:rsidRPr="0061591A" w:rsidRDefault="00405269" w:rsidP="00FB0955">
                  <w:pPr>
                    <w:keepNext/>
                    <w:tabs>
                      <w:tab w:val="left" w:pos="7094"/>
                    </w:tabs>
                    <w:spacing w:before="120"/>
                    <w:ind w:left="-18" w:right="-367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05269">
                    <w:rPr>
                      <w:rFonts w:ascii="Arial" w:hAnsi="Arial" w:cs="Arial"/>
                      <w:noProof/>
                      <w:sz w:val="20"/>
                      <w:szCs w:val="20"/>
                      <w:highlight w:val="lightGray"/>
                    </w:rPr>
                    <w:t>[yyyy/mm/dd]</w:t>
                  </w:r>
                </w:p>
              </w:tc>
            </w:tr>
          </w:tbl>
          <w:p w14:paraId="5F39E76D" w14:textId="77777777" w:rsidR="008609DA" w:rsidRPr="00D50E88" w:rsidRDefault="008609DA" w:rsidP="00FB0955">
            <w:pPr>
              <w:keepNext/>
              <w:tabs>
                <w:tab w:val="left" w:pos="7094"/>
              </w:tabs>
              <w:spacing w:before="120" w:after="60"/>
              <w:rPr>
                <w:rFonts w:ascii="Arial" w:hAnsi="Arial" w:cs="Arial"/>
                <w:sz w:val="4"/>
                <w:szCs w:val="20"/>
              </w:rPr>
            </w:pPr>
          </w:p>
        </w:tc>
        <w:tc>
          <w:tcPr>
            <w:tcW w:w="6005" w:type="dxa"/>
          </w:tcPr>
          <w:tbl>
            <w:tblPr>
              <w:tblpPr w:leftFromText="180" w:rightFromText="180" w:vertAnchor="page" w:horzAnchor="margin" w:tblpY="10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61"/>
              <w:gridCol w:w="4656"/>
            </w:tblGrid>
            <w:tr w:rsidR="008609DA" w:rsidRPr="0061591A" w14:paraId="76C96C28" w14:textId="77777777" w:rsidTr="00FB0955">
              <w:tc>
                <w:tcPr>
                  <w:tcW w:w="10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70247A" w14:textId="77777777" w:rsidR="008609DA" w:rsidRPr="0061591A" w:rsidRDefault="008609DA" w:rsidP="00FB0955">
                  <w:pPr>
                    <w:keepNext/>
                    <w:spacing w:before="12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61591A">
                    <w:rPr>
                      <w:rFonts w:ascii="Arial" w:hAnsi="Arial" w:cs="Arial"/>
                      <w:b/>
                      <w:sz w:val="20"/>
                      <w:szCs w:val="20"/>
                    </w:rPr>
                    <w:t>Contact:</w:t>
                  </w:r>
                </w:p>
              </w:tc>
              <w:tc>
                <w:tcPr>
                  <w:tcW w:w="60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343B08" w14:textId="77777777" w:rsidR="008609DA" w:rsidRPr="0061591A" w:rsidRDefault="008609DA" w:rsidP="00FB0955">
                  <w:pPr>
                    <w:keepNext/>
                    <w:spacing w:before="12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>
                          <w:default w:val="Company Representative "/>
                        </w:textInput>
                      </w:ffData>
                    </w:fldChar>
                  </w:r>
                  <w:bookmarkStart w:id="2" w:name="Text7"/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 xml:space="preserve">Company Representative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2"/>
                </w:p>
              </w:tc>
            </w:tr>
            <w:tr w:rsidR="008609DA" w:rsidRPr="0061591A" w14:paraId="5535B427" w14:textId="77777777" w:rsidTr="00FB0955">
              <w:tc>
                <w:tcPr>
                  <w:tcW w:w="10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473AF6" w14:textId="77777777" w:rsidR="008609DA" w:rsidRPr="0061591A" w:rsidRDefault="008609DA" w:rsidP="00FB0955">
                  <w:pPr>
                    <w:keepNext/>
                    <w:spacing w:before="12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61591A">
                    <w:rPr>
                      <w:rFonts w:ascii="Arial" w:hAnsi="Arial" w:cs="Arial"/>
                      <w:b/>
                      <w:sz w:val="20"/>
                      <w:szCs w:val="20"/>
                    </w:rPr>
                    <w:t>Phone:</w:t>
                  </w:r>
                </w:p>
              </w:tc>
              <w:bookmarkStart w:id="3" w:name="Text8"/>
              <w:tc>
                <w:tcPr>
                  <w:tcW w:w="60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ADAF95" w14:textId="77777777" w:rsidR="008609DA" w:rsidRPr="0061591A" w:rsidRDefault="008609DA" w:rsidP="00FB0955">
                  <w:pPr>
                    <w:keepNext/>
                    <w:spacing w:before="12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591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>
                          <w:default w:val="Contact Phone Number"/>
                        </w:textInput>
                      </w:ffData>
                    </w:fldChar>
                  </w:r>
                  <w:r w:rsidRPr="0061591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61591A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61591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61591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Contact Phone Number</w:t>
                  </w:r>
                  <w:r w:rsidRPr="0061591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3"/>
                </w:p>
              </w:tc>
            </w:tr>
            <w:tr w:rsidR="008609DA" w:rsidRPr="0061591A" w14:paraId="776A2DC5" w14:textId="77777777" w:rsidTr="00FB0955">
              <w:tc>
                <w:tcPr>
                  <w:tcW w:w="10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4D31E2" w14:textId="77777777" w:rsidR="008609DA" w:rsidRPr="0061591A" w:rsidRDefault="008609DA" w:rsidP="00FB0955">
                  <w:pPr>
                    <w:keepNext/>
                    <w:spacing w:before="12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33D35">
                    <w:rPr>
                      <w:rFonts w:ascii="Arial" w:hAnsi="Arial" w:cs="Arial"/>
                      <w:b/>
                      <w:sz w:val="20"/>
                      <w:szCs w:val="20"/>
                    </w:rPr>
                    <w:t>Email</w:t>
                  </w:r>
                  <w:r w:rsidRPr="0061591A">
                    <w:rPr>
                      <w:rFonts w:ascii="Arial" w:hAnsi="Arial" w:cs="Arial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60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7F6C4B" w14:textId="77777777" w:rsidR="008609DA" w:rsidRPr="0061591A" w:rsidRDefault="008609DA" w:rsidP="00FB0955">
                  <w:pPr>
                    <w:keepNext/>
                    <w:spacing w:before="12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3F6AC512" w14:textId="77777777" w:rsidR="008609DA" w:rsidRPr="0061591A" w:rsidRDefault="008609DA" w:rsidP="00FB0955">
            <w:pPr>
              <w:keepNext/>
              <w:ind w:left="-540"/>
              <w:rPr>
                <w:rFonts w:ascii="Arial" w:hAnsi="Arial" w:cs="Arial"/>
                <w:sz w:val="20"/>
                <w:szCs w:val="20"/>
              </w:rPr>
            </w:pPr>
            <w:r w:rsidRPr="0061591A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</w:tbl>
    <w:p w14:paraId="54D8060D" w14:textId="77777777" w:rsidR="00312309" w:rsidRPr="00EE78F1" w:rsidRDefault="00312309" w:rsidP="00312309">
      <w:pPr>
        <w:keepNext/>
        <w:spacing w:before="120" w:after="120"/>
        <w:ind w:left="-540"/>
        <w:rPr>
          <w:rFonts w:ascii="Arial" w:hAnsi="Arial" w:cs="Arial"/>
          <w:sz w:val="20"/>
          <w:szCs w:val="20"/>
        </w:rPr>
      </w:pPr>
      <w:r w:rsidRPr="00EE78F1">
        <w:rPr>
          <w:rFonts w:ascii="Arial" w:hAnsi="Arial" w:cs="Arial"/>
          <w:sz w:val="20"/>
          <w:szCs w:val="20"/>
        </w:rPr>
        <w:t xml:space="preserve">Instructions: </w:t>
      </w:r>
    </w:p>
    <w:p w14:paraId="7E6D07E5" w14:textId="77777777" w:rsidR="00312309" w:rsidRPr="00B40C21" w:rsidRDefault="00312309" w:rsidP="00312309">
      <w:pPr>
        <w:pStyle w:val="ListParagraph"/>
        <w:keepNext/>
        <w:numPr>
          <w:ilvl w:val="0"/>
          <w:numId w:val="18"/>
        </w:numPr>
        <w:spacing w:before="120" w:after="120"/>
        <w:contextualSpacing/>
        <w:rPr>
          <w:rFonts w:ascii="Arial" w:hAnsi="Arial" w:cs="Arial"/>
          <w:sz w:val="20"/>
          <w:szCs w:val="20"/>
        </w:rPr>
      </w:pPr>
      <w:r w:rsidRPr="00B40C21">
        <w:rPr>
          <w:rFonts w:ascii="Arial" w:hAnsi="Arial" w:cs="Arial"/>
          <w:sz w:val="20"/>
          <w:szCs w:val="20"/>
        </w:rPr>
        <w:t>Please fill out the section above as indicated.</w:t>
      </w:r>
    </w:p>
    <w:p w14:paraId="080D779B" w14:textId="623F4087" w:rsidR="00C7102C" w:rsidRDefault="00312309" w:rsidP="00C7102C">
      <w:pPr>
        <w:pStyle w:val="ListParagraph"/>
        <w:keepNext/>
        <w:numPr>
          <w:ilvl w:val="0"/>
          <w:numId w:val="18"/>
        </w:numPr>
        <w:spacing w:before="120" w:after="120"/>
        <w:contextualSpacing/>
        <w:rPr>
          <w:rFonts w:ascii="Arial" w:hAnsi="Arial" w:cs="Arial"/>
          <w:sz w:val="20"/>
          <w:szCs w:val="20"/>
        </w:rPr>
      </w:pPr>
      <w:r w:rsidRPr="00C7102C">
        <w:rPr>
          <w:rFonts w:ascii="Arial" w:hAnsi="Arial" w:cs="Arial"/>
          <w:sz w:val="20"/>
          <w:szCs w:val="20"/>
        </w:rPr>
        <w:t>Please refer back to the Consultation Letter under the “Attachments” section to view materials related to the p</w:t>
      </w:r>
      <w:r w:rsidR="00C7102C">
        <w:rPr>
          <w:rFonts w:ascii="Arial" w:hAnsi="Arial" w:cs="Arial"/>
          <w:sz w:val="20"/>
          <w:szCs w:val="20"/>
        </w:rPr>
        <w:t>roposed Administrative Updates.</w:t>
      </w:r>
    </w:p>
    <w:p w14:paraId="7CC73879" w14:textId="478E9C0B" w:rsidR="00312309" w:rsidRPr="00C7102C" w:rsidRDefault="00312309" w:rsidP="00C7102C">
      <w:pPr>
        <w:pStyle w:val="ListParagraph"/>
        <w:keepNext/>
        <w:numPr>
          <w:ilvl w:val="0"/>
          <w:numId w:val="18"/>
        </w:numPr>
        <w:spacing w:before="120" w:after="120"/>
        <w:contextualSpacing/>
        <w:rPr>
          <w:rFonts w:ascii="Arial" w:hAnsi="Arial" w:cs="Arial"/>
          <w:sz w:val="20"/>
          <w:szCs w:val="20"/>
        </w:rPr>
      </w:pPr>
      <w:r w:rsidRPr="00C7102C">
        <w:rPr>
          <w:rFonts w:ascii="Arial" w:hAnsi="Arial" w:cs="Arial"/>
          <w:sz w:val="20"/>
          <w:szCs w:val="20"/>
        </w:rPr>
        <w:t>Please respond to the questions below and provide your specific comments</w:t>
      </w:r>
      <w:r w:rsidR="00CD6199">
        <w:rPr>
          <w:rFonts w:ascii="Arial" w:hAnsi="Arial" w:cs="Arial"/>
          <w:sz w:val="20"/>
          <w:szCs w:val="20"/>
        </w:rPr>
        <w:t xml:space="preserve"> </w:t>
      </w:r>
      <w:r w:rsidRPr="00C7102C">
        <w:rPr>
          <w:rFonts w:ascii="Arial" w:hAnsi="Arial" w:cs="Arial"/>
          <w:sz w:val="20"/>
          <w:szCs w:val="20"/>
        </w:rPr>
        <w:t xml:space="preserve">(if any). Blank boxes will be interpreted as favourable comments.  </w:t>
      </w:r>
    </w:p>
    <w:p w14:paraId="01CE6482" w14:textId="5F7A2ED3" w:rsidR="008609DA" w:rsidRPr="00BB0607" w:rsidRDefault="00BB0607" w:rsidP="00BB0607">
      <w:pPr>
        <w:keepNext/>
        <w:spacing w:after="240"/>
        <w:ind w:left="-630"/>
        <w:rPr>
          <w:rFonts w:ascii="Arial" w:hAnsi="Arial" w:cs="Arial"/>
          <w:b/>
          <w:i/>
          <w:sz w:val="20"/>
          <w:szCs w:val="20"/>
        </w:rPr>
      </w:pPr>
      <w:r w:rsidRPr="00BB0607">
        <w:rPr>
          <w:rFonts w:ascii="Arial" w:hAnsi="Arial" w:cs="Arial"/>
          <w:b/>
          <w:i/>
          <w:sz w:val="20"/>
          <w:szCs w:val="20"/>
        </w:rPr>
        <w:t xml:space="preserve">The AESO is seeking comments from Stakeholders on the development of </w:t>
      </w:r>
      <w:r w:rsidR="00C7102C">
        <w:rPr>
          <w:rFonts w:ascii="Arial" w:hAnsi="Arial" w:cs="Arial"/>
          <w:b/>
          <w:i/>
          <w:sz w:val="20"/>
          <w:szCs w:val="20"/>
        </w:rPr>
        <w:t xml:space="preserve">the </w:t>
      </w:r>
      <w:r w:rsidR="00C7102C" w:rsidRPr="00C7102C">
        <w:rPr>
          <w:rFonts w:ascii="Arial" w:hAnsi="Arial" w:cs="Arial"/>
          <w:b/>
          <w:i/>
          <w:sz w:val="20"/>
          <w:szCs w:val="20"/>
        </w:rPr>
        <w:t xml:space="preserve">proposed Administrative Updates </w:t>
      </w:r>
      <w:r w:rsidRPr="00BB0607">
        <w:rPr>
          <w:rFonts w:ascii="Arial" w:hAnsi="Arial" w:cs="Arial"/>
          <w:b/>
          <w:i/>
          <w:sz w:val="20"/>
          <w:szCs w:val="20"/>
        </w:rPr>
        <w:t>with regard to the following matters:</w:t>
      </w:r>
    </w:p>
    <w:tbl>
      <w:tblPr>
        <w:tblW w:w="14580" w:type="dxa"/>
        <w:tblInd w:w="-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540"/>
        <w:gridCol w:w="6120"/>
        <w:gridCol w:w="7920"/>
      </w:tblGrid>
      <w:tr w:rsidR="00B37FC9" w:rsidRPr="00BC502D" w14:paraId="668BDFD3" w14:textId="77777777" w:rsidTr="00230FD4">
        <w:trPr>
          <w:cantSplit/>
          <w:tblHeader/>
        </w:trPr>
        <w:tc>
          <w:tcPr>
            <w:tcW w:w="540" w:type="dxa"/>
            <w:shd w:val="clear" w:color="auto" w:fill="365F91"/>
          </w:tcPr>
          <w:p w14:paraId="65F28DF1" w14:textId="77777777" w:rsidR="00B37FC9" w:rsidRPr="00FB0955" w:rsidRDefault="00B37FC9" w:rsidP="00847D76">
            <w:pPr>
              <w:keepNext/>
              <w:spacing w:before="120" w:after="120"/>
              <w:ind w:left="108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6120" w:type="dxa"/>
            <w:shd w:val="clear" w:color="auto" w:fill="365F91"/>
          </w:tcPr>
          <w:p w14:paraId="253C31AB" w14:textId="77777777" w:rsidR="00B37FC9" w:rsidRPr="00FB0955" w:rsidRDefault="00B37FC9" w:rsidP="00847D76">
            <w:pPr>
              <w:keepNext/>
              <w:spacing w:before="120" w:after="120"/>
              <w:ind w:left="108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FB0955">
              <w:rPr>
                <w:rFonts w:ascii="Arial" w:hAnsi="Arial" w:cs="Arial"/>
                <w:b/>
                <w:color w:val="FFFFFF"/>
                <w:sz w:val="20"/>
                <w:szCs w:val="20"/>
              </w:rPr>
              <w:t>Development of a Proposed ISO Rule</w:t>
            </w:r>
          </w:p>
        </w:tc>
        <w:tc>
          <w:tcPr>
            <w:tcW w:w="7920" w:type="dxa"/>
            <w:shd w:val="clear" w:color="auto" w:fill="365F91"/>
          </w:tcPr>
          <w:p w14:paraId="114A32CF" w14:textId="77777777" w:rsidR="00B37FC9" w:rsidRPr="00FB0955" w:rsidRDefault="00B37FC9" w:rsidP="00847D76">
            <w:pPr>
              <w:keepNext/>
              <w:spacing w:before="120" w:after="120"/>
              <w:ind w:left="108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FB0955">
              <w:rPr>
                <w:rFonts w:ascii="Arial" w:hAnsi="Arial" w:cs="Arial"/>
                <w:b/>
                <w:color w:val="FFFFFF"/>
                <w:sz w:val="20"/>
                <w:szCs w:val="20"/>
              </w:rPr>
              <w:t>Stakeholder Comments and/or Alternate Proposal</w:t>
            </w:r>
          </w:p>
        </w:tc>
      </w:tr>
      <w:tr w:rsidR="00B37FC9" w:rsidRPr="00BC502D" w14:paraId="08FC00EB" w14:textId="77777777" w:rsidTr="00230FD4">
        <w:trPr>
          <w:cantSplit/>
          <w:trHeight w:val="864"/>
        </w:trPr>
        <w:tc>
          <w:tcPr>
            <w:tcW w:w="540" w:type="dxa"/>
          </w:tcPr>
          <w:p w14:paraId="1F169D70" w14:textId="77777777" w:rsidR="00B37FC9" w:rsidRPr="00847D76" w:rsidRDefault="00B37FC9" w:rsidP="00847D76">
            <w:pPr>
              <w:keepNext/>
              <w:numPr>
                <w:ilvl w:val="0"/>
                <w:numId w:val="13"/>
              </w:numPr>
              <w:spacing w:before="120" w:after="120"/>
              <w:ind w:left="360" w:right="15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0" w:type="dxa"/>
            <w:shd w:val="clear" w:color="auto" w:fill="auto"/>
          </w:tcPr>
          <w:p w14:paraId="41A287DC" w14:textId="3D9F7C30" w:rsidR="00B37FC9" w:rsidRPr="00847D76" w:rsidRDefault="00B37FC9" w:rsidP="00C7102C">
            <w:pPr>
              <w:keepNext/>
              <w:spacing w:before="120" w:after="120"/>
              <w:ind w:left="360" w:right="155"/>
              <w:rPr>
                <w:rFonts w:ascii="Arial" w:hAnsi="Arial" w:cs="Arial"/>
                <w:sz w:val="20"/>
                <w:szCs w:val="20"/>
              </w:rPr>
            </w:pPr>
            <w:r w:rsidRPr="00847D76">
              <w:rPr>
                <w:rFonts w:ascii="Arial" w:hAnsi="Arial" w:cs="Arial"/>
                <w:sz w:val="20"/>
                <w:szCs w:val="20"/>
              </w:rPr>
              <w:t xml:space="preserve">Do you agree or disagree that the issue identified requires the development of proposed </w:t>
            </w:r>
            <w:r w:rsidR="00C7102C" w:rsidRPr="00C7102C">
              <w:rPr>
                <w:rFonts w:ascii="Arial" w:hAnsi="Arial" w:cs="Arial"/>
                <w:sz w:val="20"/>
                <w:szCs w:val="20"/>
              </w:rPr>
              <w:t>Administrative Updates</w:t>
            </w:r>
            <w:r w:rsidRPr="00847D76">
              <w:rPr>
                <w:rFonts w:ascii="Arial" w:hAnsi="Arial" w:cs="Arial"/>
                <w:sz w:val="20"/>
                <w:szCs w:val="20"/>
              </w:rPr>
              <w:t xml:space="preserve">? Please comment. </w:t>
            </w:r>
          </w:p>
        </w:tc>
        <w:tc>
          <w:tcPr>
            <w:tcW w:w="7920" w:type="dxa"/>
            <w:shd w:val="clear" w:color="auto" w:fill="auto"/>
          </w:tcPr>
          <w:p w14:paraId="1342E947" w14:textId="77777777" w:rsidR="00B37FC9" w:rsidRPr="00BC502D" w:rsidRDefault="00B37FC9" w:rsidP="00847D76">
            <w:pPr>
              <w:keepNext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7FC9" w:rsidRPr="00BC502D" w14:paraId="16A12EE9" w14:textId="77777777" w:rsidTr="00230FD4">
        <w:trPr>
          <w:cantSplit/>
          <w:trHeight w:val="864"/>
        </w:trPr>
        <w:tc>
          <w:tcPr>
            <w:tcW w:w="540" w:type="dxa"/>
          </w:tcPr>
          <w:p w14:paraId="46BBECB8" w14:textId="77777777" w:rsidR="00B37FC9" w:rsidRDefault="00B37FC9" w:rsidP="00847D76">
            <w:pPr>
              <w:keepNext/>
              <w:numPr>
                <w:ilvl w:val="0"/>
                <w:numId w:val="13"/>
              </w:numPr>
              <w:spacing w:before="120" w:after="120"/>
              <w:ind w:left="360" w:right="15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0" w:type="dxa"/>
            <w:shd w:val="clear" w:color="auto" w:fill="auto"/>
          </w:tcPr>
          <w:p w14:paraId="32753546" w14:textId="59664578" w:rsidR="00B37FC9" w:rsidRPr="00847D76" w:rsidRDefault="00B37FC9" w:rsidP="003543FA">
            <w:pPr>
              <w:keepNext/>
              <w:spacing w:before="120" w:after="120"/>
              <w:ind w:left="360" w:right="15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 you agree or disagree with the </w:t>
            </w:r>
            <w:r w:rsidRPr="00965834">
              <w:rPr>
                <w:rFonts w:ascii="Arial" w:hAnsi="Arial" w:cs="Arial"/>
                <w:sz w:val="20"/>
                <w:szCs w:val="20"/>
              </w:rPr>
              <w:t xml:space="preserve">potential objective or purpose of </w:t>
            </w:r>
            <w:r w:rsidR="00C7102C" w:rsidRPr="00C7102C">
              <w:rPr>
                <w:rFonts w:ascii="Arial" w:hAnsi="Arial" w:cs="Arial"/>
                <w:sz w:val="20"/>
                <w:szCs w:val="20"/>
              </w:rPr>
              <w:t>p</w:t>
            </w:r>
            <w:r w:rsidR="00C7102C">
              <w:rPr>
                <w:rFonts w:ascii="Arial" w:hAnsi="Arial" w:cs="Arial"/>
                <w:sz w:val="20"/>
                <w:szCs w:val="20"/>
              </w:rPr>
              <w:t>roposed Administrative Updates</w:t>
            </w:r>
            <w:r>
              <w:rPr>
                <w:rFonts w:ascii="Arial" w:hAnsi="Arial" w:cs="Arial"/>
                <w:sz w:val="20"/>
                <w:szCs w:val="20"/>
              </w:rPr>
              <w:t>? Please comment.</w:t>
            </w:r>
          </w:p>
        </w:tc>
        <w:tc>
          <w:tcPr>
            <w:tcW w:w="7920" w:type="dxa"/>
            <w:shd w:val="clear" w:color="auto" w:fill="auto"/>
          </w:tcPr>
          <w:p w14:paraId="55897D85" w14:textId="77777777" w:rsidR="00B37FC9" w:rsidRDefault="00B37FC9" w:rsidP="00847D76">
            <w:pPr>
              <w:keepNext/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B37FC9" w:rsidRPr="00BC502D" w14:paraId="26DB4B49" w14:textId="77777777" w:rsidTr="00C61FDF">
        <w:trPr>
          <w:cantSplit/>
          <w:trHeight w:val="368"/>
        </w:trPr>
        <w:tc>
          <w:tcPr>
            <w:tcW w:w="540" w:type="dxa"/>
          </w:tcPr>
          <w:p w14:paraId="40916115" w14:textId="77777777" w:rsidR="00B37FC9" w:rsidRDefault="00B37FC9" w:rsidP="00847D76">
            <w:pPr>
              <w:keepNext/>
              <w:numPr>
                <w:ilvl w:val="0"/>
                <w:numId w:val="13"/>
              </w:numPr>
              <w:spacing w:before="120" w:after="120"/>
              <w:ind w:left="360" w:right="15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0" w:type="dxa"/>
            <w:shd w:val="clear" w:color="auto" w:fill="auto"/>
          </w:tcPr>
          <w:p w14:paraId="24464490" w14:textId="77777777" w:rsidR="00B37FC9" w:rsidRPr="00433B5B" w:rsidRDefault="00B37FC9" w:rsidP="00B37FC9">
            <w:pPr>
              <w:keepNext/>
              <w:spacing w:before="120" w:after="120"/>
              <w:ind w:left="360" w:right="15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you agree or disagree with the proposed form of consultation and timelines? Please comment.</w:t>
            </w:r>
          </w:p>
        </w:tc>
        <w:tc>
          <w:tcPr>
            <w:tcW w:w="7920" w:type="dxa"/>
            <w:shd w:val="clear" w:color="auto" w:fill="auto"/>
          </w:tcPr>
          <w:p w14:paraId="36C10B4D" w14:textId="77777777" w:rsidR="00B37FC9" w:rsidRDefault="00B37FC9" w:rsidP="00847D76">
            <w:pPr>
              <w:keepNext/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B37FC9" w:rsidRPr="00BC502D" w14:paraId="3EE980A5" w14:textId="77777777" w:rsidTr="00B6097D">
        <w:trPr>
          <w:cantSplit/>
          <w:trHeight w:val="818"/>
        </w:trPr>
        <w:tc>
          <w:tcPr>
            <w:tcW w:w="540" w:type="dxa"/>
          </w:tcPr>
          <w:p w14:paraId="45E3FFD8" w14:textId="77777777" w:rsidR="00B37FC9" w:rsidRDefault="00B37FC9" w:rsidP="00847D76">
            <w:pPr>
              <w:keepNext/>
              <w:numPr>
                <w:ilvl w:val="0"/>
                <w:numId w:val="13"/>
              </w:numPr>
              <w:spacing w:before="120" w:after="120"/>
              <w:ind w:left="335" w:right="15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0" w:type="dxa"/>
            <w:shd w:val="clear" w:color="auto" w:fill="auto"/>
          </w:tcPr>
          <w:p w14:paraId="56DAD084" w14:textId="77777777" w:rsidR="00B37FC9" w:rsidRPr="00433B5B" w:rsidRDefault="00B37FC9" w:rsidP="00B37FC9">
            <w:pPr>
              <w:keepNext/>
              <w:spacing w:before="120" w:after="120"/>
              <w:ind w:left="335" w:right="15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 you intend to participate in any related consultation? </w:t>
            </w:r>
            <w:r w:rsidRPr="00773418">
              <w:rPr>
                <w:rFonts w:ascii="Arial" w:hAnsi="Arial" w:cs="Arial"/>
                <w:b/>
                <w:sz w:val="20"/>
                <w:szCs w:val="20"/>
              </w:rPr>
              <w:t>OR</w:t>
            </w:r>
            <w:r>
              <w:rPr>
                <w:rFonts w:ascii="Arial" w:hAnsi="Arial" w:cs="Arial"/>
                <w:sz w:val="20"/>
                <w:szCs w:val="20"/>
              </w:rPr>
              <w:t xml:space="preserve"> Do you agree that no consultation group is required for this rule development? Please comment.</w:t>
            </w:r>
          </w:p>
        </w:tc>
        <w:tc>
          <w:tcPr>
            <w:tcW w:w="7920" w:type="dxa"/>
            <w:shd w:val="clear" w:color="auto" w:fill="auto"/>
          </w:tcPr>
          <w:p w14:paraId="237E49FF" w14:textId="77777777" w:rsidR="00B37FC9" w:rsidRDefault="00B37FC9" w:rsidP="00847D76">
            <w:pPr>
              <w:keepNext/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B37FC9" w:rsidRPr="00BC502D" w14:paraId="21C18CB9" w14:textId="77777777" w:rsidTr="00C61FDF">
        <w:trPr>
          <w:cantSplit/>
          <w:trHeight w:val="332"/>
        </w:trPr>
        <w:tc>
          <w:tcPr>
            <w:tcW w:w="540" w:type="dxa"/>
          </w:tcPr>
          <w:p w14:paraId="1EF91EF2" w14:textId="77777777" w:rsidR="00B37FC9" w:rsidRDefault="00B37FC9" w:rsidP="00847D76">
            <w:pPr>
              <w:keepNext/>
              <w:numPr>
                <w:ilvl w:val="0"/>
                <w:numId w:val="13"/>
              </w:numPr>
              <w:spacing w:before="120" w:after="120"/>
              <w:ind w:left="425" w:right="158" w:hanging="4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0" w:type="dxa"/>
            <w:shd w:val="clear" w:color="auto" w:fill="auto"/>
          </w:tcPr>
          <w:p w14:paraId="5624FE0F" w14:textId="77777777" w:rsidR="00B37FC9" w:rsidRPr="00433B5B" w:rsidRDefault="00B37FC9" w:rsidP="00B37FC9">
            <w:pPr>
              <w:keepNext/>
              <w:spacing w:before="120" w:after="120"/>
              <w:ind w:left="425" w:right="15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you have any additional comments?</w:t>
            </w:r>
          </w:p>
        </w:tc>
        <w:tc>
          <w:tcPr>
            <w:tcW w:w="7920" w:type="dxa"/>
            <w:shd w:val="clear" w:color="auto" w:fill="auto"/>
          </w:tcPr>
          <w:p w14:paraId="64335E9D" w14:textId="77777777" w:rsidR="00B37FC9" w:rsidRDefault="00B37FC9" w:rsidP="00847D76">
            <w:pPr>
              <w:keepNext/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14:paraId="51EF1638" w14:textId="77777777" w:rsidR="00C42290" w:rsidRDefault="00C42290" w:rsidP="00CD6199">
      <w:pPr>
        <w:rPr>
          <w:rFonts w:ascii="Arial" w:hAnsi="Arial" w:cs="Arial"/>
          <w:sz w:val="20"/>
          <w:szCs w:val="20"/>
        </w:rPr>
      </w:pPr>
    </w:p>
    <w:sectPr w:rsidR="00C42290" w:rsidSect="006F7F6D">
      <w:headerReference w:type="default" r:id="rId13"/>
      <w:footerReference w:type="default" r:id="rId14"/>
      <w:headerReference w:type="first" r:id="rId15"/>
      <w:footerReference w:type="first" r:id="rId16"/>
      <w:pgSz w:w="15840" w:h="12240" w:orient="landscape" w:code="1"/>
      <w:pgMar w:top="1890" w:right="72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360DC9" w14:textId="77777777" w:rsidR="00D61AA9" w:rsidRDefault="00D61AA9" w:rsidP="00E77EC5">
      <w:r>
        <w:separator/>
      </w:r>
    </w:p>
  </w:endnote>
  <w:endnote w:type="continuationSeparator" w:id="0">
    <w:p w14:paraId="524A7D22" w14:textId="77777777" w:rsidR="00D61AA9" w:rsidRDefault="00D61AA9" w:rsidP="00E77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979ECC" w14:textId="31A60C50" w:rsidR="002755AE" w:rsidRPr="00BC502D" w:rsidRDefault="002755AE" w:rsidP="00C42290">
    <w:pPr>
      <w:pStyle w:val="Footer"/>
      <w:tabs>
        <w:tab w:val="clear" w:pos="4320"/>
        <w:tab w:val="clear" w:pos="8640"/>
        <w:tab w:val="center" w:pos="6480"/>
        <w:tab w:val="right" w:pos="13590"/>
        <w:tab w:val="right" w:pos="17280"/>
      </w:tabs>
      <w:ind w:left="-720"/>
      <w:rPr>
        <w:rFonts w:ascii="Arial" w:hAnsi="Arial" w:cs="Arial"/>
        <w:sz w:val="18"/>
        <w:szCs w:val="18"/>
      </w:rPr>
    </w:pPr>
    <w:r w:rsidRPr="00BC502D">
      <w:rPr>
        <w:rFonts w:ascii="Arial" w:hAnsi="Arial" w:cs="Arial"/>
        <w:sz w:val="18"/>
        <w:szCs w:val="18"/>
      </w:rPr>
      <w:t xml:space="preserve">Issued for </w:t>
    </w:r>
    <w:r w:rsidR="009A364A">
      <w:rPr>
        <w:rFonts w:ascii="Arial" w:hAnsi="Arial" w:cs="Arial"/>
        <w:sz w:val="18"/>
        <w:szCs w:val="18"/>
      </w:rPr>
      <w:t>Stakeholder</w:t>
    </w:r>
    <w:r w:rsidRPr="00BC502D">
      <w:rPr>
        <w:rFonts w:ascii="Arial" w:hAnsi="Arial" w:cs="Arial"/>
        <w:sz w:val="18"/>
        <w:szCs w:val="18"/>
      </w:rPr>
      <w:t xml:space="preserve"> </w:t>
    </w:r>
    <w:r w:rsidR="003528B4">
      <w:rPr>
        <w:rFonts w:ascii="Arial" w:hAnsi="Arial" w:cs="Arial"/>
        <w:sz w:val="18"/>
        <w:szCs w:val="18"/>
      </w:rPr>
      <w:t>Comme</w:t>
    </w:r>
    <w:r w:rsidR="003528B4" w:rsidRPr="006E5FE5">
      <w:rPr>
        <w:rFonts w:ascii="Arial" w:hAnsi="Arial" w:cs="Arial"/>
        <w:sz w:val="18"/>
        <w:szCs w:val="18"/>
      </w:rPr>
      <w:t>nt</w:t>
    </w:r>
    <w:r w:rsidRPr="006E5FE5">
      <w:rPr>
        <w:rFonts w:ascii="Arial" w:hAnsi="Arial" w:cs="Arial"/>
        <w:sz w:val="18"/>
        <w:szCs w:val="18"/>
      </w:rPr>
      <w:t xml:space="preserve">: </w:t>
    </w:r>
    <w:r w:rsidR="00426DE8">
      <w:rPr>
        <w:rFonts w:ascii="Arial" w:hAnsi="Arial" w:cs="Arial"/>
        <w:sz w:val="18"/>
        <w:szCs w:val="18"/>
      </w:rPr>
      <w:t>February 1</w:t>
    </w:r>
    <w:r w:rsidR="003130C7">
      <w:rPr>
        <w:rFonts w:ascii="Arial" w:hAnsi="Arial" w:cs="Arial"/>
        <w:sz w:val="18"/>
        <w:szCs w:val="18"/>
      </w:rPr>
      <w:t>3</w:t>
    </w:r>
    <w:r w:rsidR="006E5FE5" w:rsidRPr="006E5FE5">
      <w:rPr>
        <w:rFonts w:ascii="Arial" w:hAnsi="Arial" w:cs="Arial"/>
        <w:sz w:val="18"/>
        <w:szCs w:val="18"/>
      </w:rPr>
      <w:t>, 2020</w:t>
    </w:r>
    <w:r w:rsidRPr="00BC502D">
      <w:rPr>
        <w:rFonts w:ascii="Arial" w:hAnsi="Arial" w:cs="Arial"/>
        <w:sz w:val="18"/>
        <w:szCs w:val="18"/>
      </w:rPr>
      <w:tab/>
      <w:t xml:space="preserve">Page </w:t>
    </w:r>
    <w:r w:rsidRPr="00BC502D">
      <w:rPr>
        <w:rFonts w:ascii="Arial" w:hAnsi="Arial" w:cs="Arial"/>
        <w:sz w:val="18"/>
        <w:szCs w:val="18"/>
      </w:rPr>
      <w:fldChar w:fldCharType="begin"/>
    </w:r>
    <w:r w:rsidRPr="00BC502D">
      <w:rPr>
        <w:rFonts w:ascii="Arial" w:hAnsi="Arial" w:cs="Arial"/>
        <w:sz w:val="18"/>
        <w:szCs w:val="18"/>
      </w:rPr>
      <w:instrText xml:space="preserve"> PAGE </w:instrText>
    </w:r>
    <w:r w:rsidRPr="00BC502D">
      <w:rPr>
        <w:rFonts w:ascii="Arial" w:hAnsi="Arial" w:cs="Arial"/>
        <w:sz w:val="18"/>
        <w:szCs w:val="18"/>
      </w:rPr>
      <w:fldChar w:fldCharType="separate"/>
    </w:r>
    <w:r w:rsidR="00B20FDB">
      <w:rPr>
        <w:rFonts w:ascii="Arial" w:hAnsi="Arial" w:cs="Arial"/>
        <w:noProof/>
        <w:sz w:val="18"/>
        <w:szCs w:val="18"/>
      </w:rPr>
      <w:t>1</w:t>
    </w:r>
    <w:r w:rsidRPr="00BC502D">
      <w:rPr>
        <w:rFonts w:ascii="Arial" w:hAnsi="Arial" w:cs="Arial"/>
        <w:sz w:val="18"/>
        <w:szCs w:val="18"/>
      </w:rPr>
      <w:fldChar w:fldCharType="end"/>
    </w:r>
    <w:r w:rsidRPr="00BC502D">
      <w:rPr>
        <w:rFonts w:ascii="Arial" w:hAnsi="Arial" w:cs="Arial"/>
        <w:sz w:val="18"/>
        <w:szCs w:val="18"/>
      </w:rPr>
      <w:t xml:space="preserve"> of </w:t>
    </w:r>
    <w:r w:rsidRPr="00BC502D">
      <w:rPr>
        <w:rFonts w:ascii="Arial" w:hAnsi="Arial" w:cs="Arial"/>
        <w:sz w:val="18"/>
        <w:szCs w:val="18"/>
      </w:rPr>
      <w:fldChar w:fldCharType="begin"/>
    </w:r>
    <w:r w:rsidRPr="00BC502D">
      <w:rPr>
        <w:rFonts w:ascii="Arial" w:hAnsi="Arial" w:cs="Arial"/>
        <w:sz w:val="18"/>
        <w:szCs w:val="18"/>
      </w:rPr>
      <w:instrText xml:space="preserve"> NUMPAGES </w:instrText>
    </w:r>
    <w:r w:rsidRPr="00BC502D">
      <w:rPr>
        <w:rFonts w:ascii="Arial" w:hAnsi="Arial" w:cs="Arial"/>
        <w:sz w:val="18"/>
        <w:szCs w:val="18"/>
      </w:rPr>
      <w:fldChar w:fldCharType="separate"/>
    </w:r>
    <w:r w:rsidR="00B20FDB">
      <w:rPr>
        <w:rFonts w:ascii="Arial" w:hAnsi="Arial" w:cs="Arial"/>
        <w:noProof/>
        <w:sz w:val="18"/>
        <w:szCs w:val="18"/>
      </w:rPr>
      <w:t>1</w:t>
    </w:r>
    <w:r w:rsidRPr="00BC502D">
      <w:rPr>
        <w:rFonts w:ascii="Arial" w:hAnsi="Arial" w:cs="Arial"/>
        <w:sz w:val="18"/>
        <w:szCs w:val="18"/>
      </w:rPr>
      <w:fldChar w:fldCharType="end"/>
    </w:r>
    <w:r w:rsidR="00921B61">
      <w:rPr>
        <w:rFonts w:ascii="Arial" w:hAnsi="Arial" w:cs="Arial"/>
        <w:sz w:val="18"/>
        <w:szCs w:val="18"/>
      </w:rPr>
      <w:tab/>
      <w:t>Public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B5CDCC" w14:textId="77777777" w:rsidR="002755AE" w:rsidRPr="00BC502D" w:rsidRDefault="002755AE" w:rsidP="00B37FC9">
    <w:pPr>
      <w:pStyle w:val="Footer"/>
      <w:tabs>
        <w:tab w:val="clear" w:pos="4320"/>
        <w:tab w:val="clear" w:pos="8640"/>
        <w:tab w:val="center" w:pos="6480"/>
        <w:tab w:val="right" w:pos="13500"/>
        <w:tab w:val="right" w:pos="17280"/>
      </w:tabs>
      <w:ind w:left="-720"/>
      <w:rPr>
        <w:rFonts w:ascii="Arial" w:hAnsi="Arial" w:cs="Arial"/>
        <w:sz w:val="18"/>
        <w:szCs w:val="18"/>
      </w:rPr>
    </w:pPr>
    <w:r w:rsidRPr="00BC502D">
      <w:rPr>
        <w:rFonts w:ascii="Arial" w:hAnsi="Arial" w:cs="Arial"/>
        <w:sz w:val="18"/>
        <w:szCs w:val="18"/>
      </w:rPr>
      <w:t xml:space="preserve">Issued for </w:t>
    </w:r>
    <w:r w:rsidR="00965834">
      <w:rPr>
        <w:rFonts w:ascii="Arial" w:hAnsi="Arial" w:cs="Arial"/>
        <w:sz w:val="18"/>
        <w:szCs w:val="18"/>
      </w:rPr>
      <w:t xml:space="preserve">Stakeholder </w:t>
    </w:r>
    <w:r w:rsidR="003528B4">
      <w:rPr>
        <w:rFonts w:ascii="Arial" w:hAnsi="Arial" w:cs="Arial"/>
        <w:sz w:val="18"/>
        <w:szCs w:val="18"/>
      </w:rPr>
      <w:t>Comment</w:t>
    </w:r>
    <w:r w:rsidRPr="00BC502D">
      <w:rPr>
        <w:rFonts w:ascii="Arial" w:hAnsi="Arial" w:cs="Arial"/>
        <w:sz w:val="18"/>
        <w:szCs w:val="18"/>
      </w:rPr>
      <w:t xml:space="preserve">: </w:t>
    </w:r>
    <w:r w:rsidR="00042FA3">
      <w:rPr>
        <w:rFonts w:ascii="Arial" w:hAnsi="Arial" w:cs="Arial"/>
        <w:sz w:val="18"/>
        <w:szCs w:val="18"/>
        <w:highlight w:val="yellow"/>
      </w:rPr>
      <w:t>MM DD, YYYY</w:t>
    </w:r>
    <w:r w:rsidRPr="00BC502D">
      <w:rPr>
        <w:rFonts w:ascii="Arial" w:hAnsi="Arial" w:cs="Arial"/>
        <w:sz w:val="18"/>
        <w:szCs w:val="18"/>
      </w:rPr>
      <w:tab/>
      <w:t xml:space="preserve">Page </w:t>
    </w:r>
    <w:r w:rsidRPr="00BC502D">
      <w:rPr>
        <w:rFonts w:ascii="Arial" w:hAnsi="Arial" w:cs="Arial"/>
        <w:sz w:val="18"/>
        <w:szCs w:val="18"/>
      </w:rPr>
      <w:fldChar w:fldCharType="begin"/>
    </w:r>
    <w:r w:rsidRPr="00BC502D">
      <w:rPr>
        <w:rFonts w:ascii="Arial" w:hAnsi="Arial" w:cs="Arial"/>
        <w:sz w:val="18"/>
        <w:szCs w:val="18"/>
      </w:rPr>
      <w:instrText xml:space="preserve"> PAGE </w:instrText>
    </w:r>
    <w:r w:rsidRPr="00BC502D">
      <w:rPr>
        <w:rFonts w:ascii="Arial" w:hAnsi="Arial" w:cs="Arial"/>
        <w:sz w:val="18"/>
        <w:szCs w:val="18"/>
      </w:rPr>
      <w:fldChar w:fldCharType="separate"/>
    </w:r>
    <w:r w:rsidR="006F7F6D">
      <w:rPr>
        <w:rFonts w:ascii="Arial" w:hAnsi="Arial" w:cs="Arial"/>
        <w:noProof/>
        <w:sz w:val="18"/>
        <w:szCs w:val="18"/>
      </w:rPr>
      <w:t>1</w:t>
    </w:r>
    <w:r w:rsidRPr="00BC502D">
      <w:rPr>
        <w:rFonts w:ascii="Arial" w:hAnsi="Arial" w:cs="Arial"/>
        <w:sz w:val="18"/>
        <w:szCs w:val="18"/>
      </w:rPr>
      <w:fldChar w:fldCharType="end"/>
    </w:r>
    <w:r w:rsidRPr="00BC502D">
      <w:rPr>
        <w:rFonts w:ascii="Arial" w:hAnsi="Arial" w:cs="Arial"/>
        <w:sz w:val="18"/>
        <w:szCs w:val="18"/>
      </w:rPr>
      <w:t xml:space="preserve"> of </w:t>
    </w:r>
    <w:r w:rsidRPr="00BC502D">
      <w:rPr>
        <w:rFonts w:ascii="Arial" w:hAnsi="Arial" w:cs="Arial"/>
        <w:sz w:val="18"/>
        <w:szCs w:val="18"/>
      </w:rPr>
      <w:fldChar w:fldCharType="begin"/>
    </w:r>
    <w:r w:rsidRPr="00BC502D">
      <w:rPr>
        <w:rFonts w:ascii="Arial" w:hAnsi="Arial" w:cs="Arial"/>
        <w:sz w:val="18"/>
        <w:szCs w:val="18"/>
      </w:rPr>
      <w:instrText xml:space="preserve"> NUMPAGES </w:instrText>
    </w:r>
    <w:r w:rsidRPr="00BC502D">
      <w:rPr>
        <w:rFonts w:ascii="Arial" w:hAnsi="Arial" w:cs="Arial"/>
        <w:sz w:val="18"/>
        <w:szCs w:val="18"/>
      </w:rPr>
      <w:fldChar w:fldCharType="separate"/>
    </w:r>
    <w:r w:rsidR="00B6097D">
      <w:rPr>
        <w:rFonts w:ascii="Arial" w:hAnsi="Arial" w:cs="Arial"/>
        <w:noProof/>
        <w:sz w:val="18"/>
        <w:szCs w:val="18"/>
      </w:rPr>
      <w:t>2</w:t>
    </w:r>
    <w:r w:rsidRPr="00BC502D">
      <w:rPr>
        <w:rFonts w:ascii="Arial" w:hAnsi="Arial" w:cs="Arial"/>
        <w:sz w:val="18"/>
        <w:szCs w:val="18"/>
      </w:rPr>
      <w:fldChar w:fldCharType="end"/>
    </w:r>
    <w:r w:rsidR="00847D76">
      <w:rPr>
        <w:rFonts w:ascii="Arial" w:hAnsi="Arial" w:cs="Arial"/>
        <w:sz w:val="18"/>
        <w:szCs w:val="18"/>
      </w:rPr>
      <w:tab/>
    </w:r>
    <w:r w:rsidR="00921B61">
      <w:rPr>
        <w:rFonts w:ascii="Arial" w:hAnsi="Arial" w:cs="Arial"/>
        <w:sz w:val="18"/>
        <w:szCs w:val="18"/>
      </w:rPr>
      <w:t>Public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344DCA" w14:textId="77777777" w:rsidR="00D61AA9" w:rsidRDefault="00D61AA9" w:rsidP="00E77EC5">
      <w:r>
        <w:separator/>
      </w:r>
    </w:p>
  </w:footnote>
  <w:footnote w:type="continuationSeparator" w:id="0">
    <w:p w14:paraId="57FAB515" w14:textId="77777777" w:rsidR="00D61AA9" w:rsidRDefault="00D61AA9" w:rsidP="00E77E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4A3878" w14:textId="34F7EC8B" w:rsidR="002755AE" w:rsidRDefault="006E5FE5" w:rsidP="00BD7A7B">
    <w:pPr>
      <w:pStyle w:val="Header"/>
      <w:jc w:val="right"/>
    </w:pPr>
    <w:r>
      <w:rPr>
        <w:rFonts w:ascii="Arial" w:hAnsi="Arial"/>
        <w:noProof/>
      </w:rPr>
      <w:drawing>
        <wp:anchor distT="0" distB="0" distL="114300" distR="114300" simplePos="0" relativeHeight="251661824" behindDoc="1" locked="0" layoutInCell="1" allowOverlap="1" wp14:anchorId="1E91FB79" wp14:editId="5AC2E1B1">
          <wp:simplePos x="0" y="0"/>
          <wp:positionH relativeFrom="page">
            <wp:posOffset>-396784</wp:posOffset>
          </wp:positionH>
          <wp:positionV relativeFrom="page">
            <wp:posOffset>535305</wp:posOffset>
          </wp:positionV>
          <wp:extent cx="10058400" cy="1255395"/>
          <wp:effectExtent l="0" t="0" r="0" b="1905"/>
          <wp:wrapNone/>
          <wp:docPr id="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58400" cy="1255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W w:w="0" w:type="auto"/>
      <w:tblInd w:w="-702" w:type="dxa"/>
      <w:tblLook w:val="04A0" w:firstRow="1" w:lastRow="0" w:firstColumn="1" w:lastColumn="0" w:noHBand="0" w:noVBand="1"/>
    </w:tblPr>
    <w:tblGrid>
      <w:gridCol w:w="10890"/>
    </w:tblGrid>
    <w:tr w:rsidR="006F7F6D" w:rsidRPr="00173193" w14:paraId="41D15893" w14:textId="77777777" w:rsidTr="009527C0">
      <w:trPr>
        <w:trHeight w:val="1440"/>
      </w:trPr>
      <w:tc>
        <w:tcPr>
          <w:tcW w:w="10890" w:type="dxa"/>
          <w:shd w:val="clear" w:color="auto" w:fill="auto"/>
          <w:vAlign w:val="bottom"/>
        </w:tcPr>
        <w:p w14:paraId="52655358" w14:textId="15144FDE" w:rsidR="006F7F6D" w:rsidRPr="00173193" w:rsidRDefault="006F7F6D" w:rsidP="009527C0">
          <w:pPr>
            <w:pStyle w:val="Title"/>
            <w:tabs>
              <w:tab w:val="clear" w:pos="0"/>
              <w:tab w:val="left" w:pos="-90"/>
            </w:tabs>
            <w:spacing w:before="240" w:after="240"/>
            <w:ind w:left="-90"/>
            <w:rPr>
              <w:rFonts w:ascii="Arial" w:hAnsi="Arial"/>
              <w:b/>
              <w:color w:val="1F497D"/>
              <w:sz w:val="22"/>
              <w:szCs w:val="22"/>
            </w:rPr>
          </w:pPr>
          <w:r w:rsidRPr="00173193">
            <w:rPr>
              <w:rFonts w:ascii="Arial" w:hAnsi="Arial"/>
              <w:b/>
              <w:color w:val="1F497D"/>
              <w:sz w:val="22"/>
              <w:szCs w:val="22"/>
            </w:rPr>
            <w:t xml:space="preserve">Stakeholder Comment Matrix </w:t>
          </w:r>
        </w:p>
        <w:p w14:paraId="143B4BA3" w14:textId="68E644B5" w:rsidR="006F7F6D" w:rsidRPr="00173193" w:rsidRDefault="00C7102C" w:rsidP="0019536B">
          <w:pPr>
            <w:pStyle w:val="Title"/>
            <w:tabs>
              <w:tab w:val="clear" w:pos="0"/>
              <w:tab w:val="left" w:pos="-90"/>
            </w:tabs>
            <w:spacing w:before="240" w:after="240"/>
            <w:ind w:left="-90"/>
            <w:rPr>
              <w:rFonts w:ascii="Arial" w:hAnsi="Arial"/>
              <w:b/>
              <w:color w:val="1F497D"/>
            </w:rPr>
          </w:pPr>
          <w:r>
            <w:rPr>
              <w:rFonts w:ascii="Arial" w:hAnsi="Arial"/>
              <w:b/>
              <w:color w:val="1F497D"/>
              <w:sz w:val="22"/>
              <w:szCs w:val="22"/>
            </w:rPr>
            <w:t>Development of</w:t>
          </w:r>
          <w:r w:rsidR="006F7F6D" w:rsidRPr="00173193">
            <w:rPr>
              <w:rFonts w:ascii="Arial" w:hAnsi="Arial"/>
              <w:b/>
              <w:color w:val="1F497D"/>
              <w:sz w:val="22"/>
              <w:szCs w:val="22"/>
            </w:rPr>
            <w:t xml:space="preserve"> Proposed </w:t>
          </w:r>
          <w:r w:rsidR="006E5FE5" w:rsidRPr="006E5FE5">
            <w:rPr>
              <w:rFonts w:ascii="Arial" w:hAnsi="Arial"/>
              <w:b/>
              <w:color w:val="1F497D"/>
              <w:sz w:val="22"/>
              <w:szCs w:val="22"/>
            </w:rPr>
            <w:t>Amended ISO Rules and AESO Consolidated Aut</w:t>
          </w:r>
          <w:r w:rsidR="0019536B">
            <w:rPr>
              <w:rFonts w:ascii="Arial" w:hAnsi="Arial"/>
              <w:b/>
              <w:color w:val="1F497D"/>
              <w:sz w:val="22"/>
              <w:szCs w:val="22"/>
            </w:rPr>
            <w:t xml:space="preserve">horitative Documents Glossary </w:t>
          </w:r>
          <w:r w:rsidR="006E5FE5" w:rsidRPr="006E5FE5">
            <w:rPr>
              <w:rFonts w:ascii="Arial" w:hAnsi="Arial"/>
              <w:b/>
              <w:color w:val="1F497D"/>
              <w:sz w:val="22"/>
              <w:szCs w:val="22"/>
            </w:rPr>
            <w:t>Definitions</w:t>
          </w:r>
          <w:r w:rsidR="0019536B">
            <w:rPr>
              <w:rFonts w:ascii="Arial" w:hAnsi="Arial"/>
              <w:b/>
              <w:color w:val="1F497D"/>
              <w:sz w:val="22"/>
              <w:szCs w:val="22"/>
            </w:rPr>
            <w:t>,</w:t>
          </w:r>
          <w:r>
            <w:rPr>
              <w:rFonts w:ascii="Arial" w:hAnsi="Arial"/>
              <w:b/>
              <w:color w:val="1F497D"/>
              <w:sz w:val="22"/>
              <w:szCs w:val="22"/>
            </w:rPr>
            <w:t xml:space="preserve"> </w:t>
          </w:r>
          <w:r w:rsidRPr="00C7102C">
            <w:rPr>
              <w:rFonts w:ascii="Arial" w:hAnsi="Arial"/>
              <w:b/>
              <w:color w:val="1F497D"/>
              <w:sz w:val="22"/>
              <w:szCs w:val="22"/>
            </w:rPr>
            <w:t>collectively referred to as the “Administrative Updates”</w:t>
          </w:r>
        </w:p>
      </w:tc>
    </w:tr>
  </w:tbl>
  <w:p w14:paraId="173FC743" w14:textId="77777777" w:rsidR="002755AE" w:rsidRDefault="002755AE" w:rsidP="00BD7A7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702" w:type="dxa"/>
      <w:tblLook w:val="04A0" w:firstRow="1" w:lastRow="0" w:firstColumn="1" w:lastColumn="0" w:noHBand="0" w:noVBand="1"/>
    </w:tblPr>
    <w:tblGrid>
      <w:gridCol w:w="10890"/>
    </w:tblGrid>
    <w:tr w:rsidR="00312309" w:rsidRPr="00173193" w14:paraId="33537A3B" w14:textId="77777777" w:rsidTr="00173193">
      <w:trPr>
        <w:trHeight w:val="1440"/>
      </w:trPr>
      <w:tc>
        <w:tcPr>
          <w:tcW w:w="10890" w:type="dxa"/>
          <w:shd w:val="clear" w:color="auto" w:fill="auto"/>
          <w:vAlign w:val="bottom"/>
        </w:tcPr>
        <w:p w14:paraId="2BD2B3C2" w14:textId="5598D6A4" w:rsidR="00312309" w:rsidRPr="00173193" w:rsidRDefault="002B688E" w:rsidP="00173193">
          <w:pPr>
            <w:pStyle w:val="Title"/>
            <w:tabs>
              <w:tab w:val="clear" w:pos="0"/>
              <w:tab w:val="left" w:pos="-90"/>
            </w:tabs>
            <w:spacing w:before="240" w:after="240"/>
            <w:ind w:left="-90"/>
            <w:rPr>
              <w:rFonts w:ascii="Arial" w:hAnsi="Arial"/>
              <w:b/>
              <w:color w:val="1F497D"/>
              <w:sz w:val="22"/>
              <w:szCs w:val="22"/>
            </w:rPr>
          </w:pPr>
          <w:r>
            <w:rPr>
              <w:rFonts w:ascii="Arial" w:hAnsi="Arial"/>
              <w:noProof/>
            </w:rPr>
            <w:drawing>
              <wp:anchor distT="0" distB="0" distL="114300" distR="114300" simplePos="0" relativeHeight="251659776" behindDoc="1" locked="0" layoutInCell="1" allowOverlap="1" wp14:anchorId="61692074" wp14:editId="14AD40BA">
                <wp:simplePos x="0" y="0"/>
                <wp:positionH relativeFrom="page">
                  <wp:posOffset>-819150</wp:posOffset>
                </wp:positionH>
                <wp:positionV relativeFrom="page">
                  <wp:posOffset>-237490</wp:posOffset>
                </wp:positionV>
                <wp:extent cx="10058400" cy="1255395"/>
                <wp:effectExtent l="0" t="0" r="0" b="1905"/>
                <wp:wrapNone/>
                <wp:docPr id="10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58400" cy="1255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2309" w:rsidRPr="00173193">
            <w:rPr>
              <w:rFonts w:ascii="Arial" w:hAnsi="Arial"/>
              <w:b/>
              <w:color w:val="1F497D"/>
              <w:sz w:val="22"/>
              <w:szCs w:val="22"/>
            </w:rPr>
            <w:t xml:space="preserve">Stakeholder Comment Matrix – </w:t>
          </w:r>
          <w:r w:rsidR="00312309" w:rsidRPr="00173193">
            <w:rPr>
              <w:rFonts w:ascii="Arial" w:hAnsi="Arial"/>
              <w:b/>
              <w:color w:val="1F497D"/>
              <w:sz w:val="22"/>
              <w:szCs w:val="22"/>
              <w:highlight w:val="yellow"/>
            </w:rPr>
            <w:t>[Insert Consultation Date from Letter of Notice]</w:t>
          </w:r>
        </w:p>
        <w:p w14:paraId="4D46E1DB" w14:textId="77777777" w:rsidR="00312309" w:rsidRPr="00173193" w:rsidRDefault="00312309" w:rsidP="00173193">
          <w:pPr>
            <w:pStyle w:val="Title"/>
            <w:tabs>
              <w:tab w:val="clear" w:pos="0"/>
              <w:tab w:val="left" w:pos="-90"/>
            </w:tabs>
            <w:spacing w:before="240" w:after="240"/>
            <w:ind w:left="-90"/>
            <w:rPr>
              <w:rFonts w:ascii="Arial" w:hAnsi="Arial"/>
              <w:b/>
              <w:color w:val="1F497D"/>
            </w:rPr>
          </w:pPr>
          <w:r w:rsidRPr="00173193">
            <w:rPr>
              <w:rFonts w:ascii="Arial" w:hAnsi="Arial"/>
              <w:b/>
              <w:color w:val="1F497D"/>
              <w:sz w:val="22"/>
              <w:szCs w:val="22"/>
            </w:rPr>
            <w:t xml:space="preserve">Development of a Proposed </w:t>
          </w:r>
          <w:r w:rsidRPr="00173193">
            <w:rPr>
              <w:rFonts w:ascii="Arial" w:hAnsi="Arial"/>
              <w:b/>
              <w:color w:val="1F497D"/>
              <w:sz w:val="22"/>
              <w:szCs w:val="22"/>
              <w:highlight w:val="yellow"/>
            </w:rPr>
            <w:t>New/Amended ISO rule [Insert Consultation Name]</w:t>
          </w:r>
        </w:p>
      </w:tc>
    </w:tr>
  </w:tbl>
  <w:p w14:paraId="248503F3" w14:textId="77777777" w:rsidR="00312309" w:rsidRDefault="00312309" w:rsidP="00312309">
    <w:pPr>
      <w:rPr>
        <w:color w:val="1F497D"/>
        <w:sz w:val="12"/>
        <w:szCs w:val="12"/>
      </w:rPr>
    </w:pPr>
    <w:r w:rsidRPr="00312309">
      <w:rPr>
        <w:color w:val="1F497D"/>
        <w:sz w:val="12"/>
        <w:szCs w:val="12"/>
      </w:rPr>
      <w:fldChar w:fldCharType="begin"/>
    </w:r>
    <w:r w:rsidRPr="00312309">
      <w:rPr>
        <w:color w:val="1F497D"/>
        <w:sz w:val="12"/>
        <w:szCs w:val="12"/>
      </w:rPr>
      <w:instrText xml:space="preserve"> COMMENTS  \* Caps  \* MERGEFORMAT </w:instrText>
    </w:r>
    <w:r w:rsidRPr="00312309">
      <w:rPr>
        <w:color w:val="1F497D"/>
        <w:sz w:val="12"/>
        <w:szCs w:val="12"/>
      </w:rPr>
      <w:fldChar w:fldCharType="end"/>
    </w:r>
  </w:p>
  <w:p w14:paraId="1DF544F1" w14:textId="77777777" w:rsidR="00312309" w:rsidRPr="00312309" w:rsidRDefault="00312309" w:rsidP="00312309">
    <w:pPr>
      <w:rPr>
        <w:color w:val="1F497D"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F538E"/>
    <w:multiLevelType w:val="hybridMultilevel"/>
    <w:tmpl w:val="8BCA2CC6"/>
    <w:lvl w:ilvl="0" w:tplc="F9B056B0">
      <w:start w:val="4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0946B1"/>
    <w:multiLevelType w:val="hybridMultilevel"/>
    <w:tmpl w:val="B874EA8A"/>
    <w:lvl w:ilvl="0" w:tplc="349A53F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BC687C"/>
    <w:multiLevelType w:val="hybridMultilevel"/>
    <w:tmpl w:val="52201746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2316CB3"/>
    <w:multiLevelType w:val="hybridMultilevel"/>
    <w:tmpl w:val="ADB0A382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23E6C4C"/>
    <w:multiLevelType w:val="multilevel"/>
    <w:tmpl w:val="BE960B36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EC3CAA"/>
    <w:multiLevelType w:val="hybridMultilevel"/>
    <w:tmpl w:val="9502E9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4F6539"/>
    <w:multiLevelType w:val="hybridMultilevel"/>
    <w:tmpl w:val="2796F1C0"/>
    <w:lvl w:ilvl="0" w:tplc="0409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7B5C58"/>
    <w:multiLevelType w:val="hybridMultilevel"/>
    <w:tmpl w:val="3B802272"/>
    <w:lvl w:ilvl="0" w:tplc="94A613DC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502497B"/>
    <w:multiLevelType w:val="hybridMultilevel"/>
    <w:tmpl w:val="8F46F1EC"/>
    <w:lvl w:ilvl="0" w:tplc="97A87E32">
      <w:start w:val="2"/>
      <w:numFmt w:val="lowerLetter"/>
      <w:lvlText w:val="(%1)"/>
      <w:lvlJc w:val="left"/>
      <w:pPr>
        <w:tabs>
          <w:tab w:val="num" w:pos="900"/>
        </w:tabs>
        <w:ind w:left="900" w:hanging="360"/>
      </w:pPr>
      <w:rPr>
        <w:rFonts w:cs="Times New Roman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62268D"/>
    <w:multiLevelType w:val="hybridMultilevel"/>
    <w:tmpl w:val="BE706A9C"/>
    <w:lvl w:ilvl="0" w:tplc="3ABA83E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F6C520C"/>
    <w:multiLevelType w:val="hybridMultilevel"/>
    <w:tmpl w:val="699E3422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>
      <w:start w:val="1"/>
      <w:numFmt w:val="lowerLetter"/>
      <w:lvlText w:val="%5."/>
      <w:lvlJc w:val="left"/>
      <w:pPr>
        <w:ind w:left="3780" w:hanging="360"/>
      </w:pPr>
    </w:lvl>
    <w:lvl w:ilvl="5" w:tplc="0409001B">
      <w:start w:val="1"/>
      <w:numFmt w:val="lowerRoman"/>
      <w:lvlText w:val="%6."/>
      <w:lvlJc w:val="right"/>
      <w:pPr>
        <w:ind w:left="4500" w:hanging="180"/>
      </w:pPr>
    </w:lvl>
    <w:lvl w:ilvl="6" w:tplc="0409000F">
      <w:start w:val="1"/>
      <w:numFmt w:val="decimal"/>
      <w:lvlText w:val="%7."/>
      <w:lvlJc w:val="left"/>
      <w:pPr>
        <w:ind w:left="5220" w:hanging="360"/>
      </w:pPr>
    </w:lvl>
    <w:lvl w:ilvl="7" w:tplc="04090019">
      <w:start w:val="1"/>
      <w:numFmt w:val="lowerLetter"/>
      <w:lvlText w:val="%8."/>
      <w:lvlJc w:val="left"/>
      <w:pPr>
        <w:ind w:left="5940" w:hanging="360"/>
      </w:pPr>
    </w:lvl>
    <w:lvl w:ilvl="8" w:tplc="0409001B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437D52A5"/>
    <w:multiLevelType w:val="hybridMultilevel"/>
    <w:tmpl w:val="8CF412E6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443B5986"/>
    <w:multiLevelType w:val="multilevel"/>
    <w:tmpl w:val="3B802272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8860DAB"/>
    <w:multiLevelType w:val="hybridMultilevel"/>
    <w:tmpl w:val="1244340A"/>
    <w:lvl w:ilvl="0" w:tplc="F112E9A6">
      <w:start w:val="1"/>
      <w:numFmt w:val="lowerRoman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24552D"/>
    <w:multiLevelType w:val="multilevel"/>
    <w:tmpl w:val="C4FA3940"/>
    <w:lvl w:ilvl="0">
      <w:start w:val="9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2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5">
    <w:nsid w:val="541033EA"/>
    <w:multiLevelType w:val="hybridMultilevel"/>
    <w:tmpl w:val="00A4FB74"/>
    <w:lvl w:ilvl="0" w:tplc="82B29016">
      <w:start w:val="1"/>
      <w:numFmt w:val="lowerLetter"/>
      <w:lvlText w:val="(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6">
    <w:nsid w:val="7467528B"/>
    <w:multiLevelType w:val="hybridMultilevel"/>
    <w:tmpl w:val="63B6CC58"/>
    <w:lvl w:ilvl="0" w:tplc="3A6E143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F1008B"/>
    <w:multiLevelType w:val="hybridMultilevel"/>
    <w:tmpl w:val="093EFA32"/>
    <w:lvl w:ilvl="0" w:tplc="14BE150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9"/>
  </w:num>
  <w:num w:numId="4">
    <w:abstractNumId w:val="4"/>
  </w:num>
  <w:num w:numId="5">
    <w:abstractNumId w:val="13"/>
  </w:num>
  <w:num w:numId="6">
    <w:abstractNumId w:val="16"/>
  </w:num>
  <w:num w:numId="7">
    <w:abstractNumId w:val="15"/>
  </w:num>
  <w:num w:numId="8">
    <w:abstractNumId w:val="0"/>
  </w:num>
  <w:num w:numId="9">
    <w:abstractNumId w:val="14"/>
  </w:num>
  <w:num w:numId="10">
    <w:abstractNumId w:val="3"/>
  </w:num>
  <w:num w:numId="11">
    <w:abstractNumId w:val="11"/>
  </w:num>
  <w:num w:numId="12">
    <w:abstractNumId w:val="2"/>
  </w:num>
  <w:num w:numId="13">
    <w:abstractNumId w:val="10"/>
  </w:num>
  <w:num w:numId="14">
    <w:abstractNumId w:val="8"/>
  </w:num>
  <w:num w:numId="15">
    <w:abstractNumId w:val="5"/>
  </w:num>
  <w:num w:numId="16">
    <w:abstractNumId w:val="17"/>
  </w:num>
  <w:num w:numId="17">
    <w:abstractNumId w:val="1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4F8"/>
    <w:rsid w:val="00003636"/>
    <w:rsid w:val="00003B9F"/>
    <w:rsid w:val="00005979"/>
    <w:rsid w:val="0001462A"/>
    <w:rsid w:val="000150CE"/>
    <w:rsid w:val="00021BAD"/>
    <w:rsid w:val="00021FB4"/>
    <w:rsid w:val="00022178"/>
    <w:rsid w:val="00024916"/>
    <w:rsid w:val="000256BC"/>
    <w:rsid w:val="0002746D"/>
    <w:rsid w:val="00030647"/>
    <w:rsid w:val="0003064B"/>
    <w:rsid w:val="00032018"/>
    <w:rsid w:val="00042FA3"/>
    <w:rsid w:val="00045B0D"/>
    <w:rsid w:val="00047A85"/>
    <w:rsid w:val="00057762"/>
    <w:rsid w:val="00057AC9"/>
    <w:rsid w:val="00057B10"/>
    <w:rsid w:val="00071469"/>
    <w:rsid w:val="0007208F"/>
    <w:rsid w:val="00081C84"/>
    <w:rsid w:val="00091BE3"/>
    <w:rsid w:val="00092E04"/>
    <w:rsid w:val="00097373"/>
    <w:rsid w:val="000A63F1"/>
    <w:rsid w:val="000A7B76"/>
    <w:rsid w:val="000B0937"/>
    <w:rsid w:val="000C00D7"/>
    <w:rsid w:val="000C50FC"/>
    <w:rsid w:val="000C669D"/>
    <w:rsid w:val="000C7CBF"/>
    <w:rsid w:val="000D2CE5"/>
    <w:rsid w:val="000E2A82"/>
    <w:rsid w:val="000E36DF"/>
    <w:rsid w:val="000E4791"/>
    <w:rsid w:val="000F23F7"/>
    <w:rsid w:val="00100CA6"/>
    <w:rsid w:val="00102239"/>
    <w:rsid w:val="00104722"/>
    <w:rsid w:val="0010640B"/>
    <w:rsid w:val="00110799"/>
    <w:rsid w:val="00115830"/>
    <w:rsid w:val="001229E8"/>
    <w:rsid w:val="00122F3A"/>
    <w:rsid w:val="00123E16"/>
    <w:rsid w:val="00132D00"/>
    <w:rsid w:val="00133EF6"/>
    <w:rsid w:val="00137536"/>
    <w:rsid w:val="00147FEF"/>
    <w:rsid w:val="00160738"/>
    <w:rsid w:val="001631F0"/>
    <w:rsid w:val="00164E6F"/>
    <w:rsid w:val="001724F8"/>
    <w:rsid w:val="00173193"/>
    <w:rsid w:val="00180BF7"/>
    <w:rsid w:val="00183D00"/>
    <w:rsid w:val="00185DC3"/>
    <w:rsid w:val="00190831"/>
    <w:rsid w:val="00191574"/>
    <w:rsid w:val="0019536B"/>
    <w:rsid w:val="001A566B"/>
    <w:rsid w:val="001C5D7B"/>
    <w:rsid w:val="001E00DD"/>
    <w:rsid w:val="001E67AD"/>
    <w:rsid w:val="001E6EC9"/>
    <w:rsid w:val="001F291A"/>
    <w:rsid w:val="00203333"/>
    <w:rsid w:val="00205264"/>
    <w:rsid w:val="00210553"/>
    <w:rsid w:val="002115D1"/>
    <w:rsid w:val="00211A16"/>
    <w:rsid w:val="002160D5"/>
    <w:rsid w:val="002221BD"/>
    <w:rsid w:val="00230FD4"/>
    <w:rsid w:val="00232B12"/>
    <w:rsid w:val="002576EB"/>
    <w:rsid w:val="00262462"/>
    <w:rsid w:val="00264D21"/>
    <w:rsid w:val="002678DD"/>
    <w:rsid w:val="00273ACB"/>
    <w:rsid w:val="002755AE"/>
    <w:rsid w:val="0028120F"/>
    <w:rsid w:val="002830E0"/>
    <w:rsid w:val="0028350D"/>
    <w:rsid w:val="002840B2"/>
    <w:rsid w:val="00297F48"/>
    <w:rsid w:val="002A0BB2"/>
    <w:rsid w:val="002A13FC"/>
    <w:rsid w:val="002A1AD2"/>
    <w:rsid w:val="002A3B61"/>
    <w:rsid w:val="002A5715"/>
    <w:rsid w:val="002B2EAD"/>
    <w:rsid w:val="002B3C2E"/>
    <w:rsid w:val="002B563C"/>
    <w:rsid w:val="002B688E"/>
    <w:rsid w:val="002B6BC5"/>
    <w:rsid w:val="002B7303"/>
    <w:rsid w:val="002D5EE7"/>
    <w:rsid w:val="002E670E"/>
    <w:rsid w:val="002F6E69"/>
    <w:rsid w:val="002F7225"/>
    <w:rsid w:val="002F7CB0"/>
    <w:rsid w:val="0030108A"/>
    <w:rsid w:val="0030154F"/>
    <w:rsid w:val="00312309"/>
    <w:rsid w:val="003130C7"/>
    <w:rsid w:val="00315175"/>
    <w:rsid w:val="0031543C"/>
    <w:rsid w:val="003302A7"/>
    <w:rsid w:val="00334FDA"/>
    <w:rsid w:val="00344963"/>
    <w:rsid w:val="00345614"/>
    <w:rsid w:val="00347CEC"/>
    <w:rsid w:val="00351C46"/>
    <w:rsid w:val="003528B4"/>
    <w:rsid w:val="003543FA"/>
    <w:rsid w:val="00357C83"/>
    <w:rsid w:val="00375707"/>
    <w:rsid w:val="0038533C"/>
    <w:rsid w:val="00385898"/>
    <w:rsid w:val="00387F74"/>
    <w:rsid w:val="00396ECA"/>
    <w:rsid w:val="003A0E02"/>
    <w:rsid w:val="003A7F6C"/>
    <w:rsid w:val="003B3155"/>
    <w:rsid w:val="003B32BE"/>
    <w:rsid w:val="003B52BA"/>
    <w:rsid w:val="003C09F9"/>
    <w:rsid w:val="003C0BBF"/>
    <w:rsid w:val="003C0E32"/>
    <w:rsid w:val="003C119D"/>
    <w:rsid w:val="003C21B3"/>
    <w:rsid w:val="003C2443"/>
    <w:rsid w:val="003D600A"/>
    <w:rsid w:val="003E5F08"/>
    <w:rsid w:val="003E656F"/>
    <w:rsid w:val="003F4AF6"/>
    <w:rsid w:val="003F5FBD"/>
    <w:rsid w:val="00404023"/>
    <w:rsid w:val="00404A87"/>
    <w:rsid w:val="00405269"/>
    <w:rsid w:val="004058BC"/>
    <w:rsid w:val="00407688"/>
    <w:rsid w:val="00420437"/>
    <w:rsid w:val="004214BB"/>
    <w:rsid w:val="00426DE8"/>
    <w:rsid w:val="00426FF0"/>
    <w:rsid w:val="00430387"/>
    <w:rsid w:val="00433B5B"/>
    <w:rsid w:val="00444A72"/>
    <w:rsid w:val="00447116"/>
    <w:rsid w:val="004562D8"/>
    <w:rsid w:val="00461454"/>
    <w:rsid w:val="00471FF7"/>
    <w:rsid w:val="00481472"/>
    <w:rsid w:val="00487638"/>
    <w:rsid w:val="00491AB2"/>
    <w:rsid w:val="0049268A"/>
    <w:rsid w:val="00493CF2"/>
    <w:rsid w:val="004960CB"/>
    <w:rsid w:val="004B336C"/>
    <w:rsid w:val="004B4914"/>
    <w:rsid w:val="004C1E5F"/>
    <w:rsid w:val="004C650B"/>
    <w:rsid w:val="004D0BCE"/>
    <w:rsid w:val="004D31C9"/>
    <w:rsid w:val="005020ED"/>
    <w:rsid w:val="00503E0C"/>
    <w:rsid w:val="00510A06"/>
    <w:rsid w:val="0051450C"/>
    <w:rsid w:val="0052168F"/>
    <w:rsid w:val="00522BC5"/>
    <w:rsid w:val="00531565"/>
    <w:rsid w:val="00535B2C"/>
    <w:rsid w:val="00537B28"/>
    <w:rsid w:val="00547D12"/>
    <w:rsid w:val="00547EAE"/>
    <w:rsid w:val="00550B13"/>
    <w:rsid w:val="00553588"/>
    <w:rsid w:val="005565D3"/>
    <w:rsid w:val="00560121"/>
    <w:rsid w:val="005610C7"/>
    <w:rsid w:val="00562632"/>
    <w:rsid w:val="0056526A"/>
    <w:rsid w:val="005653E7"/>
    <w:rsid w:val="00567DF6"/>
    <w:rsid w:val="00572063"/>
    <w:rsid w:val="00577920"/>
    <w:rsid w:val="005824AA"/>
    <w:rsid w:val="005836D7"/>
    <w:rsid w:val="00587DC7"/>
    <w:rsid w:val="005A17A8"/>
    <w:rsid w:val="005A27D2"/>
    <w:rsid w:val="005A3930"/>
    <w:rsid w:val="005A7E4D"/>
    <w:rsid w:val="005E401A"/>
    <w:rsid w:val="005E5B6C"/>
    <w:rsid w:val="005F0559"/>
    <w:rsid w:val="006011E5"/>
    <w:rsid w:val="00611C57"/>
    <w:rsid w:val="0061591A"/>
    <w:rsid w:val="00617102"/>
    <w:rsid w:val="00627A8C"/>
    <w:rsid w:val="00631BB4"/>
    <w:rsid w:val="006561BA"/>
    <w:rsid w:val="006613A4"/>
    <w:rsid w:val="0066167F"/>
    <w:rsid w:val="006707FC"/>
    <w:rsid w:val="00673B09"/>
    <w:rsid w:val="006740DC"/>
    <w:rsid w:val="00677E30"/>
    <w:rsid w:val="00680FDC"/>
    <w:rsid w:val="00690484"/>
    <w:rsid w:val="00693597"/>
    <w:rsid w:val="006959DA"/>
    <w:rsid w:val="006A4468"/>
    <w:rsid w:val="006B0907"/>
    <w:rsid w:val="006C3007"/>
    <w:rsid w:val="006C30B5"/>
    <w:rsid w:val="006C739A"/>
    <w:rsid w:val="006C73F2"/>
    <w:rsid w:val="006D7461"/>
    <w:rsid w:val="006E0CCF"/>
    <w:rsid w:val="006E115C"/>
    <w:rsid w:val="006E4CD4"/>
    <w:rsid w:val="006E5FE5"/>
    <w:rsid w:val="006E61E9"/>
    <w:rsid w:val="006F04D3"/>
    <w:rsid w:val="006F6763"/>
    <w:rsid w:val="006F7F6D"/>
    <w:rsid w:val="007027C3"/>
    <w:rsid w:val="00704DEF"/>
    <w:rsid w:val="00707DF8"/>
    <w:rsid w:val="007215C0"/>
    <w:rsid w:val="00721901"/>
    <w:rsid w:val="0073166B"/>
    <w:rsid w:val="00732D38"/>
    <w:rsid w:val="00740D6B"/>
    <w:rsid w:val="007418F1"/>
    <w:rsid w:val="007424D7"/>
    <w:rsid w:val="007425EE"/>
    <w:rsid w:val="00744004"/>
    <w:rsid w:val="00750FD2"/>
    <w:rsid w:val="0075431F"/>
    <w:rsid w:val="0075781A"/>
    <w:rsid w:val="00763D54"/>
    <w:rsid w:val="00765D7E"/>
    <w:rsid w:val="00773418"/>
    <w:rsid w:val="00773492"/>
    <w:rsid w:val="007862A5"/>
    <w:rsid w:val="007A0CE2"/>
    <w:rsid w:val="007B2F90"/>
    <w:rsid w:val="007B6099"/>
    <w:rsid w:val="007B7EE9"/>
    <w:rsid w:val="007C2FDA"/>
    <w:rsid w:val="007C64CD"/>
    <w:rsid w:val="007D6192"/>
    <w:rsid w:val="007E20B6"/>
    <w:rsid w:val="007E3BC5"/>
    <w:rsid w:val="007F4941"/>
    <w:rsid w:val="007F5024"/>
    <w:rsid w:val="007F5F2F"/>
    <w:rsid w:val="008025D2"/>
    <w:rsid w:val="008067A8"/>
    <w:rsid w:val="00806CCE"/>
    <w:rsid w:val="00825D72"/>
    <w:rsid w:val="008260C3"/>
    <w:rsid w:val="0083123C"/>
    <w:rsid w:val="008344FD"/>
    <w:rsid w:val="00835FBA"/>
    <w:rsid w:val="00842FD3"/>
    <w:rsid w:val="008453F4"/>
    <w:rsid w:val="00847D76"/>
    <w:rsid w:val="00851DF1"/>
    <w:rsid w:val="008609DA"/>
    <w:rsid w:val="00867CE5"/>
    <w:rsid w:val="00884FF6"/>
    <w:rsid w:val="008A08B7"/>
    <w:rsid w:val="008A1DEA"/>
    <w:rsid w:val="008B55D0"/>
    <w:rsid w:val="008B7E2B"/>
    <w:rsid w:val="008C2BD4"/>
    <w:rsid w:val="008C5501"/>
    <w:rsid w:val="008C78C6"/>
    <w:rsid w:val="008D3878"/>
    <w:rsid w:val="008E1EA9"/>
    <w:rsid w:val="008E29DD"/>
    <w:rsid w:val="008F08F5"/>
    <w:rsid w:val="008F6924"/>
    <w:rsid w:val="00901607"/>
    <w:rsid w:val="009028E4"/>
    <w:rsid w:val="00921B61"/>
    <w:rsid w:val="00922282"/>
    <w:rsid w:val="009362A2"/>
    <w:rsid w:val="00950D4E"/>
    <w:rsid w:val="0095265D"/>
    <w:rsid w:val="009625CF"/>
    <w:rsid w:val="00965834"/>
    <w:rsid w:val="00967D2F"/>
    <w:rsid w:val="0097666D"/>
    <w:rsid w:val="009803C0"/>
    <w:rsid w:val="009820AB"/>
    <w:rsid w:val="009846B2"/>
    <w:rsid w:val="00987E42"/>
    <w:rsid w:val="009A0094"/>
    <w:rsid w:val="009A364A"/>
    <w:rsid w:val="009B2707"/>
    <w:rsid w:val="009B31A5"/>
    <w:rsid w:val="009B6D8E"/>
    <w:rsid w:val="009C3252"/>
    <w:rsid w:val="009D04FD"/>
    <w:rsid w:val="009D6CD0"/>
    <w:rsid w:val="009E7E40"/>
    <w:rsid w:val="00A01000"/>
    <w:rsid w:val="00A051AF"/>
    <w:rsid w:val="00A06F0D"/>
    <w:rsid w:val="00A24F86"/>
    <w:rsid w:val="00A32302"/>
    <w:rsid w:val="00A32C95"/>
    <w:rsid w:val="00A35324"/>
    <w:rsid w:val="00A359ED"/>
    <w:rsid w:val="00A42073"/>
    <w:rsid w:val="00A457DE"/>
    <w:rsid w:val="00A5095E"/>
    <w:rsid w:val="00A57A88"/>
    <w:rsid w:val="00A64353"/>
    <w:rsid w:val="00A674AC"/>
    <w:rsid w:val="00A7577C"/>
    <w:rsid w:val="00A82AB6"/>
    <w:rsid w:val="00A82FED"/>
    <w:rsid w:val="00A84D7E"/>
    <w:rsid w:val="00A87202"/>
    <w:rsid w:val="00AA136E"/>
    <w:rsid w:val="00AA2418"/>
    <w:rsid w:val="00AA3378"/>
    <w:rsid w:val="00AA4573"/>
    <w:rsid w:val="00AA7E05"/>
    <w:rsid w:val="00AB47DF"/>
    <w:rsid w:val="00AB6B9C"/>
    <w:rsid w:val="00AC1CA5"/>
    <w:rsid w:val="00AC1D83"/>
    <w:rsid w:val="00AC2F41"/>
    <w:rsid w:val="00AC7112"/>
    <w:rsid w:val="00AD6BDE"/>
    <w:rsid w:val="00AE315E"/>
    <w:rsid w:val="00AF01DC"/>
    <w:rsid w:val="00AF2D2E"/>
    <w:rsid w:val="00AF5FDF"/>
    <w:rsid w:val="00AF77C2"/>
    <w:rsid w:val="00AF789C"/>
    <w:rsid w:val="00B041E0"/>
    <w:rsid w:val="00B06816"/>
    <w:rsid w:val="00B075AF"/>
    <w:rsid w:val="00B112B5"/>
    <w:rsid w:val="00B1559A"/>
    <w:rsid w:val="00B20FDB"/>
    <w:rsid w:val="00B25F75"/>
    <w:rsid w:val="00B37FC9"/>
    <w:rsid w:val="00B5223A"/>
    <w:rsid w:val="00B6097D"/>
    <w:rsid w:val="00B621E6"/>
    <w:rsid w:val="00B62675"/>
    <w:rsid w:val="00B717CF"/>
    <w:rsid w:val="00B749D9"/>
    <w:rsid w:val="00B83357"/>
    <w:rsid w:val="00B8598B"/>
    <w:rsid w:val="00B87A46"/>
    <w:rsid w:val="00BA65FC"/>
    <w:rsid w:val="00BB0607"/>
    <w:rsid w:val="00BB19E2"/>
    <w:rsid w:val="00BB22B2"/>
    <w:rsid w:val="00BB5F08"/>
    <w:rsid w:val="00BC39E2"/>
    <w:rsid w:val="00BC502D"/>
    <w:rsid w:val="00BC66A2"/>
    <w:rsid w:val="00BC7E87"/>
    <w:rsid w:val="00BD2B3F"/>
    <w:rsid w:val="00BD7A7B"/>
    <w:rsid w:val="00BE7E3B"/>
    <w:rsid w:val="00C1579D"/>
    <w:rsid w:val="00C27ABB"/>
    <w:rsid w:val="00C345B7"/>
    <w:rsid w:val="00C34B7C"/>
    <w:rsid w:val="00C42290"/>
    <w:rsid w:val="00C43A29"/>
    <w:rsid w:val="00C6023B"/>
    <w:rsid w:val="00C60D5F"/>
    <w:rsid w:val="00C61FDF"/>
    <w:rsid w:val="00C7102C"/>
    <w:rsid w:val="00C737E5"/>
    <w:rsid w:val="00C75A8A"/>
    <w:rsid w:val="00C76D6A"/>
    <w:rsid w:val="00C85BFF"/>
    <w:rsid w:val="00CA5296"/>
    <w:rsid w:val="00CB5BA6"/>
    <w:rsid w:val="00CB6826"/>
    <w:rsid w:val="00CD6199"/>
    <w:rsid w:val="00CE00FB"/>
    <w:rsid w:val="00CE64C9"/>
    <w:rsid w:val="00CF3106"/>
    <w:rsid w:val="00D032CF"/>
    <w:rsid w:val="00D07332"/>
    <w:rsid w:val="00D076C5"/>
    <w:rsid w:val="00D10B21"/>
    <w:rsid w:val="00D15DA5"/>
    <w:rsid w:val="00D362EB"/>
    <w:rsid w:val="00D44EDF"/>
    <w:rsid w:val="00D50E88"/>
    <w:rsid w:val="00D527AB"/>
    <w:rsid w:val="00D61AA9"/>
    <w:rsid w:val="00D73D63"/>
    <w:rsid w:val="00D7482A"/>
    <w:rsid w:val="00D757E9"/>
    <w:rsid w:val="00D80BE1"/>
    <w:rsid w:val="00D95485"/>
    <w:rsid w:val="00D975A5"/>
    <w:rsid w:val="00DA2ACC"/>
    <w:rsid w:val="00DA357A"/>
    <w:rsid w:val="00DC68E9"/>
    <w:rsid w:val="00DD1BB2"/>
    <w:rsid w:val="00DD23CD"/>
    <w:rsid w:val="00DD323C"/>
    <w:rsid w:val="00DD52E2"/>
    <w:rsid w:val="00DE218F"/>
    <w:rsid w:val="00DE21A4"/>
    <w:rsid w:val="00DE530E"/>
    <w:rsid w:val="00DE5EA2"/>
    <w:rsid w:val="00DE7357"/>
    <w:rsid w:val="00DF2E13"/>
    <w:rsid w:val="00DF456C"/>
    <w:rsid w:val="00E04D95"/>
    <w:rsid w:val="00E13386"/>
    <w:rsid w:val="00E15BD4"/>
    <w:rsid w:val="00E26E54"/>
    <w:rsid w:val="00E4142D"/>
    <w:rsid w:val="00E44D8B"/>
    <w:rsid w:val="00E530DF"/>
    <w:rsid w:val="00E64825"/>
    <w:rsid w:val="00E74D37"/>
    <w:rsid w:val="00E77EC5"/>
    <w:rsid w:val="00E84770"/>
    <w:rsid w:val="00E96B5F"/>
    <w:rsid w:val="00EA637B"/>
    <w:rsid w:val="00EC7DD1"/>
    <w:rsid w:val="00EE05B4"/>
    <w:rsid w:val="00EE176F"/>
    <w:rsid w:val="00EF165F"/>
    <w:rsid w:val="00F255D4"/>
    <w:rsid w:val="00F259A9"/>
    <w:rsid w:val="00F308D8"/>
    <w:rsid w:val="00F32E4B"/>
    <w:rsid w:val="00F35FFD"/>
    <w:rsid w:val="00F3732D"/>
    <w:rsid w:val="00F426F5"/>
    <w:rsid w:val="00F504A2"/>
    <w:rsid w:val="00F60CC1"/>
    <w:rsid w:val="00F60CE3"/>
    <w:rsid w:val="00F63B9B"/>
    <w:rsid w:val="00F6537A"/>
    <w:rsid w:val="00F67456"/>
    <w:rsid w:val="00F76875"/>
    <w:rsid w:val="00F8383B"/>
    <w:rsid w:val="00F83BB4"/>
    <w:rsid w:val="00F93154"/>
    <w:rsid w:val="00F93B0A"/>
    <w:rsid w:val="00FA160A"/>
    <w:rsid w:val="00FB0955"/>
    <w:rsid w:val="00FB1272"/>
    <w:rsid w:val="00FB28B7"/>
    <w:rsid w:val="00FC3129"/>
    <w:rsid w:val="00FC536B"/>
    <w:rsid w:val="00FD42D8"/>
    <w:rsid w:val="00FD4547"/>
    <w:rsid w:val="00FD670F"/>
    <w:rsid w:val="00FE02CA"/>
    <w:rsid w:val="00FE3F60"/>
    <w:rsid w:val="00FF2A51"/>
    <w:rsid w:val="00FF5DD4"/>
    <w:rsid w:val="00FF6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,"/>
  <w14:docId w14:val="6E3EAE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uiPriority="10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724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pacer">
    <w:name w:val="Table Spacer"/>
    <w:basedOn w:val="Normal"/>
    <w:rsid w:val="00057762"/>
    <w:pPr>
      <w:overflowPunct w:val="0"/>
      <w:autoSpaceDE w:val="0"/>
      <w:autoSpaceDN w:val="0"/>
      <w:adjustRightInd w:val="0"/>
      <w:textAlignment w:val="baseline"/>
    </w:pPr>
    <w:rPr>
      <w:rFonts w:ascii="Arial" w:eastAsia="Times" w:hAnsi="Arial" w:cs="Arial"/>
      <w:color w:val="000000"/>
      <w:sz w:val="12"/>
      <w:szCs w:val="20"/>
    </w:rPr>
  </w:style>
  <w:style w:type="paragraph" w:styleId="Header">
    <w:name w:val="header"/>
    <w:basedOn w:val="Normal"/>
    <w:rsid w:val="006F676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F6763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rsid w:val="009028E4"/>
    <w:pPr>
      <w:spacing w:after="120"/>
    </w:pPr>
    <w:rPr>
      <w:rFonts w:ascii="Garamond" w:hAnsi="Garamond" w:cs="Arial"/>
      <w:bCs/>
      <w:sz w:val="22"/>
      <w:szCs w:val="22"/>
    </w:rPr>
  </w:style>
  <w:style w:type="character" w:customStyle="1" w:styleId="BodyTextChar">
    <w:name w:val="Body Text Char"/>
    <w:link w:val="BodyText"/>
    <w:rsid w:val="009028E4"/>
    <w:rPr>
      <w:rFonts w:ascii="Garamond" w:hAnsi="Garamond" w:cs="Arial"/>
      <w:bCs/>
      <w:sz w:val="22"/>
      <w:szCs w:val="22"/>
    </w:rPr>
  </w:style>
  <w:style w:type="paragraph" w:styleId="BalloonText">
    <w:name w:val="Balloon Text"/>
    <w:basedOn w:val="Normal"/>
    <w:semiHidden/>
    <w:rsid w:val="002576E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44A7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Preformatted">
    <w:name w:val="HTML Preformatted"/>
    <w:basedOn w:val="Normal"/>
    <w:link w:val="HTMLPreformattedChar"/>
    <w:rsid w:val="00611C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rsid w:val="00611C57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C76D6A"/>
    <w:pPr>
      <w:ind w:left="720"/>
    </w:pPr>
  </w:style>
  <w:style w:type="character" w:styleId="Hyperlink">
    <w:name w:val="Hyperlink"/>
    <w:rsid w:val="00A87202"/>
    <w:rPr>
      <w:color w:val="0000FF"/>
      <w:u w:val="single"/>
    </w:rPr>
  </w:style>
  <w:style w:type="character" w:styleId="CommentReference">
    <w:name w:val="annotation reference"/>
    <w:uiPriority w:val="99"/>
    <w:rsid w:val="00045B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045B0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45B0D"/>
  </w:style>
  <w:style w:type="paragraph" w:styleId="CommentSubject">
    <w:name w:val="annotation subject"/>
    <w:basedOn w:val="CommentText"/>
    <w:next w:val="CommentText"/>
    <w:link w:val="CommentSubjectChar"/>
    <w:rsid w:val="00045B0D"/>
    <w:rPr>
      <w:b/>
      <w:bCs/>
    </w:rPr>
  </w:style>
  <w:style w:type="character" w:customStyle="1" w:styleId="CommentSubjectChar">
    <w:name w:val="Comment Subject Char"/>
    <w:link w:val="CommentSubject"/>
    <w:rsid w:val="00045B0D"/>
    <w:rPr>
      <w:b/>
      <w:bCs/>
    </w:rPr>
  </w:style>
  <w:style w:type="character" w:styleId="FootnoteReference">
    <w:name w:val="footnote reference"/>
    <w:rsid w:val="00433B5B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rsid w:val="00312309"/>
    <w:pPr>
      <w:tabs>
        <w:tab w:val="left" w:pos="0"/>
      </w:tabs>
      <w:suppressAutoHyphens/>
      <w:autoSpaceDE w:val="0"/>
      <w:autoSpaceDN w:val="0"/>
      <w:adjustRightInd w:val="0"/>
      <w:textAlignment w:val="center"/>
    </w:pPr>
    <w:rPr>
      <w:rFonts w:cs="Arial"/>
      <w:color w:val="FFFFFF"/>
      <w:sz w:val="48"/>
      <w:szCs w:val="48"/>
    </w:rPr>
  </w:style>
  <w:style w:type="character" w:customStyle="1" w:styleId="TitleChar">
    <w:name w:val="Title Char"/>
    <w:link w:val="Title"/>
    <w:uiPriority w:val="10"/>
    <w:rsid w:val="00312309"/>
    <w:rPr>
      <w:rFonts w:cs="Arial"/>
      <w:color w:val="FFFFFF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uiPriority="10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724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pacer">
    <w:name w:val="Table Spacer"/>
    <w:basedOn w:val="Normal"/>
    <w:rsid w:val="00057762"/>
    <w:pPr>
      <w:overflowPunct w:val="0"/>
      <w:autoSpaceDE w:val="0"/>
      <w:autoSpaceDN w:val="0"/>
      <w:adjustRightInd w:val="0"/>
      <w:textAlignment w:val="baseline"/>
    </w:pPr>
    <w:rPr>
      <w:rFonts w:ascii="Arial" w:eastAsia="Times" w:hAnsi="Arial" w:cs="Arial"/>
      <w:color w:val="000000"/>
      <w:sz w:val="12"/>
      <w:szCs w:val="20"/>
    </w:rPr>
  </w:style>
  <w:style w:type="paragraph" w:styleId="Header">
    <w:name w:val="header"/>
    <w:basedOn w:val="Normal"/>
    <w:rsid w:val="006F676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F6763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rsid w:val="009028E4"/>
    <w:pPr>
      <w:spacing w:after="120"/>
    </w:pPr>
    <w:rPr>
      <w:rFonts w:ascii="Garamond" w:hAnsi="Garamond" w:cs="Arial"/>
      <w:bCs/>
      <w:sz w:val="22"/>
      <w:szCs w:val="22"/>
    </w:rPr>
  </w:style>
  <w:style w:type="character" w:customStyle="1" w:styleId="BodyTextChar">
    <w:name w:val="Body Text Char"/>
    <w:link w:val="BodyText"/>
    <w:rsid w:val="009028E4"/>
    <w:rPr>
      <w:rFonts w:ascii="Garamond" w:hAnsi="Garamond" w:cs="Arial"/>
      <w:bCs/>
      <w:sz w:val="22"/>
      <w:szCs w:val="22"/>
    </w:rPr>
  </w:style>
  <w:style w:type="paragraph" w:styleId="BalloonText">
    <w:name w:val="Balloon Text"/>
    <w:basedOn w:val="Normal"/>
    <w:semiHidden/>
    <w:rsid w:val="002576E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44A7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Preformatted">
    <w:name w:val="HTML Preformatted"/>
    <w:basedOn w:val="Normal"/>
    <w:link w:val="HTMLPreformattedChar"/>
    <w:rsid w:val="00611C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rsid w:val="00611C57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C76D6A"/>
    <w:pPr>
      <w:ind w:left="720"/>
    </w:pPr>
  </w:style>
  <w:style w:type="character" w:styleId="Hyperlink">
    <w:name w:val="Hyperlink"/>
    <w:rsid w:val="00A87202"/>
    <w:rPr>
      <w:color w:val="0000FF"/>
      <w:u w:val="single"/>
    </w:rPr>
  </w:style>
  <w:style w:type="character" w:styleId="CommentReference">
    <w:name w:val="annotation reference"/>
    <w:uiPriority w:val="99"/>
    <w:rsid w:val="00045B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045B0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45B0D"/>
  </w:style>
  <w:style w:type="paragraph" w:styleId="CommentSubject">
    <w:name w:val="annotation subject"/>
    <w:basedOn w:val="CommentText"/>
    <w:next w:val="CommentText"/>
    <w:link w:val="CommentSubjectChar"/>
    <w:rsid w:val="00045B0D"/>
    <w:rPr>
      <w:b/>
      <w:bCs/>
    </w:rPr>
  </w:style>
  <w:style w:type="character" w:customStyle="1" w:styleId="CommentSubjectChar">
    <w:name w:val="Comment Subject Char"/>
    <w:link w:val="CommentSubject"/>
    <w:rsid w:val="00045B0D"/>
    <w:rPr>
      <w:b/>
      <w:bCs/>
    </w:rPr>
  </w:style>
  <w:style w:type="character" w:styleId="FootnoteReference">
    <w:name w:val="footnote reference"/>
    <w:rsid w:val="00433B5B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rsid w:val="00312309"/>
    <w:pPr>
      <w:tabs>
        <w:tab w:val="left" w:pos="0"/>
      </w:tabs>
      <w:suppressAutoHyphens/>
      <w:autoSpaceDE w:val="0"/>
      <w:autoSpaceDN w:val="0"/>
      <w:adjustRightInd w:val="0"/>
      <w:textAlignment w:val="center"/>
    </w:pPr>
    <w:rPr>
      <w:rFonts w:cs="Arial"/>
      <w:color w:val="FFFFFF"/>
      <w:sz w:val="48"/>
      <w:szCs w:val="48"/>
    </w:rPr>
  </w:style>
  <w:style w:type="character" w:customStyle="1" w:styleId="TitleChar">
    <w:name w:val="Title Char"/>
    <w:link w:val="Title"/>
    <w:uiPriority w:val="10"/>
    <w:rsid w:val="00312309"/>
    <w:rPr>
      <w:rFonts w:cs="Arial"/>
      <w:color w:val="FFFFFF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8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sultationEndDate xmlns="9faf5d55-786d-4db5-aa85-ed2bcbe4c0af" xsi:nil="true"/>
    <ADDrafter xmlns="39870b61-48c4-4268-8f74-d197c16ca99b" xsi:nil="true"/>
    <ProjectManager xmlns="39870b61-48c4-4268-8f74-d197c16ca99b" xsi:nil="true"/>
    <MultipleConsultations xmlns="9faf5d55-786d-4db5-aa85-ed2bcbe4c0af">false</MultipleConsultations>
    <ConsultationStartDate xmlns="9faf5d55-786d-4db5-aa85-ed2bcbe4c0af" xsi:nil="true"/>
    <ADSponsor xmlns="39870b61-48c4-4268-8f74-d197c16ca99b" xsi:nil="true"/>
    <EffectiveDate xmlns="39870b61-48c4-4268-8f74-d197c16ca99b" xsi:nil="true"/>
    <FilingDate xmlns="9faf5d55-786d-4db5-aa85-ed2bcbe4c0af" xsi:nil="true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FA9E85A41CD740A105A7A99D6D5004" ma:contentTypeVersion="16" ma:contentTypeDescription="Create a new document." ma:contentTypeScope="" ma:versionID="6cc5f2a6e6abfed156766989bcb59400">
  <xsd:schema xmlns:xsd="http://www.w3.org/2001/XMLSchema" xmlns:xs="http://www.w3.org/2001/XMLSchema" xmlns:p="http://schemas.microsoft.com/office/2006/metadata/properties" xmlns:ns2="9faf5d55-786d-4db5-aa85-ed2bcbe4c0af" xmlns:ns3="39870b61-48c4-4268-8f74-d197c16ca99b" targetNamespace="http://schemas.microsoft.com/office/2006/metadata/properties" ma:root="true" ma:fieldsID="e47420a312199a1e8adca6b3ec211abd" ns2:_="" ns3:_="">
    <xsd:import namespace="9faf5d55-786d-4db5-aa85-ed2bcbe4c0af"/>
    <xsd:import namespace="39870b61-48c4-4268-8f74-d197c16ca99b"/>
    <xsd:element name="properties">
      <xsd:complexType>
        <xsd:sequence>
          <xsd:element name="documentManagement">
            <xsd:complexType>
              <xsd:all>
                <xsd:element ref="ns2:FilingDate" minOccurs="0"/>
                <xsd:element ref="ns2:MultipleConsultations" minOccurs="0"/>
                <xsd:element ref="ns2:ConsultationStartDate" minOccurs="0"/>
                <xsd:element ref="ns2:ConsultationEndDate" minOccurs="0"/>
                <xsd:element ref="ns3:EffectiveDate" minOccurs="0"/>
                <xsd:element ref="ns3:ADSponsor" minOccurs="0"/>
                <xsd:element ref="ns3:ADDrafter" minOccurs="0"/>
                <xsd:element ref="ns3:ProjectManag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af5d55-786d-4db5-aa85-ed2bcbe4c0af" elementFormDefault="qualified">
    <xsd:import namespace="http://schemas.microsoft.com/office/2006/documentManagement/types"/>
    <xsd:import namespace="http://schemas.microsoft.com/office/infopath/2007/PartnerControls"/>
    <xsd:element name="FilingDate" ma:index="8" nillable="true" ma:displayName="Filing Date" ma:format="DateOnly" ma:internalName="FilingDate" ma:readOnly="false">
      <xsd:simpleType>
        <xsd:restriction base="dms:DateTime"/>
      </xsd:simpleType>
    </xsd:element>
    <xsd:element name="MultipleConsultations" ma:index="9" nillable="true" ma:displayName="Multiple Consultations" ma:default="0" ma:internalName="MultipleConsultations" ma:readOnly="false">
      <xsd:simpleType>
        <xsd:restriction base="dms:Boolean"/>
      </xsd:simpleType>
    </xsd:element>
    <xsd:element name="ConsultationStartDate" ma:index="10" nillable="true" ma:displayName="Consultation Start Date" ma:format="DateOnly" ma:internalName="ConsultationStartDate" ma:readOnly="false">
      <xsd:simpleType>
        <xsd:restriction base="dms:DateTime"/>
      </xsd:simpleType>
    </xsd:element>
    <xsd:element name="ConsultationEndDate" ma:index="11" nillable="true" ma:displayName="Consultation End Date" ma:format="DateOnly" ma:internalName="ConsultationEndDate" ma:readOnly="fals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870b61-48c4-4268-8f74-d197c16ca99b" elementFormDefault="qualified">
    <xsd:import namespace="http://schemas.microsoft.com/office/2006/documentManagement/types"/>
    <xsd:import namespace="http://schemas.microsoft.com/office/infopath/2007/PartnerControls"/>
    <xsd:element name="EffectiveDate" ma:index="12" nillable="true" ma:displayName="Effective Date" ma:format="DateOnly" ma:internalName="EffectiveDate" ma:readOnly="false">
      <xsd:simpleType>
        <xsd:restriction base="dms:DateTime"/>
      </xsd:simpleType>
    </xsd:element>
    <xsd:element name="ADSponsor" ma:index="13" nillable="true" ma:displayName="AD Sponsor" ma:list="{803406e9-0740-44d6-b79b-2cc84679886b}" ma:internalName="ADSponsor" ma:showField="Title">
      <xsd:simpleType>
        <xsd:restriction base="dms:Lookup"/>
      </xsd:simpleType>
    </xsd:element>
    <xsd:element name="ADDrafter" ma:index="14" nillable="true" ma:displayName="AD Drafter" ma:list="{075661cd-26a7-4911-b234-6722ee933c03}" ma:internalName="ADDrafter" ma:showField="Title">
      <xsd:simpleType>
        <xsd:restriction base="dms:Lookup"/>
      </xsd:simpleType>
    </xsd:element>
    <xsd:element name="ProjectManager" ma:index="15" nillable="true" ma:displayName="Project Manager" ma:list="{05dfa4c3-5978-4f76-b46d-35d02617890e}" ma:internalName="ProjectManager" ma:showField="Title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EA25DF-C6E2-4966-A903-FF268E98A176}">
  <ds:schemaRefs>
    <ds:schemaRef ds:uri="http://schemas.microsoft.com/office/2006/metadata/properties"/>
    <ds:schemaRef ds:uri="http://schemas.microsoft.com/office/infopath/2007/PartnerControls"/>
    <ds:schemaRef ds:uri="39870b61-48c4-4268-8f74-d197c16ca99b"/>
    <ds:schemaRef ds:uri="9faf5d55-786d-4db5-aa85-ed2bcbe4c0af"/>
    <ds:schemaRef ds:uri="http://schemas.microsoft.com/office/2006/documentManagement/types"/>
    <ds:schemaRef ds:uri="http://purl.org/dc/elements/1.1/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E97479A-505D-4A75-97D0-79CA67D70F19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550C2F87-29A2-4444-94B5-3AA7F87FD7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BD2AE45-C524-413A-87C8-1C02FE3027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af5d55-786d-4db5-aa85-ed2bcbe4c0af"/>
    <ds:schemaRef ds:uri="39870b61-48c4-4268-8f74-d197c16ca9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262AC82-A876-4381-A6A3-EAF76DFFD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195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AESO- Alberta Electric System Operator</Company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Alison.Desmarais@aeso.ca</dc:creator>
  <cp:lastModifiedBy>Alison Desmarais</cp:lastModifiedBy>
  <cp:revision>14</cp:revision>
  <cp:lastPrinted>2011-06-15T22:57:00Z</cp:lastPrinted>
  <dcterms:created xsi:type="dcterms:W3CDTF">2020-02-04T18:14:00Z</dcterms:created>
  <dcterms:modified xsi:type="dcterms:W3CDTF">2020-02-13T17:24:00Z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0x010100B8FA9E85A41CD740A105A7A99D6D5004</vt:lpwstr>
  </property>
  <property fmtid="{D5CDD505-2E9C-101B-9397-08002B2CF9AE}" pid="3" name="display_urn:schemas-microsoft-com:office:office#Editor">
    <vt:lpwstr>System Account</vt:lpwstr>
  </property>
  <property fmtid="{D5CDD505-2E9C-101B-9397-08002B2CF9AE}" pid="4" name="TemplateUrl">
    <vt:lpwstr/>
  </property>
  <property fmtid="{D5CDD505-2E9C-101B-9397-08002B2CF9AE}" pid="5" name="Order">
    <vt:lpwstr>76100.0000000000</vt:lpwstr>
  </property>
  <property fmtid="{D5CDD505-2E9C-101B-9397-08002B2CF9AE}" pid="6" name="xd_ProgID">
    <vt:lpwstr/>
  </property>
  <property fmtid="{D5CDD505-2E9C-101B-9397-08002B2CF9AE}" pid="7" name="DocumentSetDescription">
    <vt:lpwstr/>
  </property>
  <property fmtid="{D5CDD505-2E9C-101B-9397-08002B2CF9AE}" pid="8" name="display_urn:schemas-microsoft-com:office:office#Author">
    <vt:lpwstr>Stephanie Harland</vt:lpwstr>
  </property>
  <property fmtid="{D5CDD505-2E9C-101B-9397-08002B2CF9AE}" pid="9" name="_docset_NoMedatataSyncRequired">
    <vt:lpwstr>False</vt:lpwstr>
  </property>
  <property fmtid="{D5CDD505-2E9C-101B-9397-08002B2CF9AE}" pid="10" name="ConsultationRound">
    <vt:lpwstr/>
  </property>
  <property fmtid="{D5CDD505-2E9C-101B-9397-08002B2CF9AE}" pid="11" name="DocumentDate">
    <vt:lpwstr/>
  </property>
</Properties>
</file>